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45939" w14:textId="77777777" w:rsidR="00907397" w:rsidRPr="00992C94" w:rsidRDefault="00907397" w:rsidP="003646D6">
      <w:pPr>
        <w:spacing w:line="240" w:lineRule="auto"/>
        <w:jc w:val="center"/>
        <w:rPr>
          <w:rFonts w:cstheme="minorHAnsi"/>
          <w:b/>
          <w:sz w:val="24"/>
          <w:szCs w:val="24"/>
        </w:rPr>
      </w:pPr>
      <w:r w:rsidRPr="00992C94">
        <w:rPr>
          <w:rFonts w:cstheme="minorHAnsi"/>
          <w:noProof/>
          <w:sz w:val="24"/>
          <w:szCs w:val="24"/>
          <w:lang w:val="tr-TR" w:eastAsia="tr-TR"/>
        </w:rPr>
        <w:drawing>
          <wp:anchor distT="0" distB="0" distL="114300" distR="114300" simplePos="0" relativeHeight="251660288" behindDoc="0" locked="0" layoutInCell="1" allowOverlap="1" wp14:anchorId="7563E382" wp14:editId="141BEC10">
            <wp:simplePos x="0" y="0"/>
            <wp:positionH relativeFrom="column">
              <wp:posOffset>2853055</wp:posOffset>
            </wp:positionH>
            <wp:positionV relativeFrom="page">
              <wp:posOffset>990600</wp:posOffset>
            </wp:positionV>
            <wp:extent cx="2647950" cy="1047750"/>
            <wp:effectExtent l="0" t="0" r="0" b="0"/>
            <wp:wrapSquare wrapText="bothSides"/>
            <wp:docPr id="7"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79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2C94">
        <w:rPr>
          <w:rFonts w:cstheme="minorHAnsi"/>
          <w:b/>
          <w:noProof/>
          <w:sz w:val="24"/>
          <w:szCs w:val="24"/>
          <w:lang w:val="tr-TR" w:eastAsia="tr-TR"/>
        </w:rPr>
        <w:drawing>
          <wp:anchor distT="0" distB="0" distL="114300" distR="114300" simplePos="0" relativeHeight="251658240" behindDoc="0" locked="0" layoutInCell="1" allowOverlap="1" wp14:anchorId="0E3BE2C7" wp14:editId="2A77B247">
            <wp:simplePos x="0" y="0"/>
            <wp:positionH relativeFrom="column">
              <wp:posOffset>309880</wp:posOffset>
            </wp:positionH>
            <wp:positionV relativeFrom="paragraph">
              <wp:posOffset>0</wp:posOffset>
            </wp:positionV>
            <wp:extent cx="1819275" cy="13239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es logo.jpg"/>
                    <pic:cNvPicPr/>
                  </pic:nvPicPr>
                  <pic:blipFill>
                    <a:blip r:embed="rId5">
                      <a:extLst>
                        <a:ext uri="{28A0092B-C50C-407E-A947-70E740481C1C}">
                          <a14:useLocalDpi xmlns:a14="http://schemas.microsoft.com/office/drawing/2010/main" val="0"/>
                        </a:ext>
                      </a:extLst>
                    </a:blip>
                    <a:stretch>
                      <a:fillRect/>
                    </a:stretch>
                  </pic:blipFill>
                  <pic:spPr>
                    <a:xfrm>
                      <a:off x="0" y="0"/>
                      <a:ext cx="1819275" cy="1323975"/>
                    </a:xfrm>
                    <a:prstGeom prst="rect">
                      <a:avLst/>
                    </a:prstGeom>
                  </pic:spPr>
                </pic:pic>
              </a:graphicData>
            </a:graphic>
            <wp14:sizeRelH relativeFrom="page">
              <wp14:pctWidth>0</wp14:pctWidth>
            </wp14:sizeRelH>
            <wp14:sizeRelV relativeFrom="page">
              <wp14:pctHeight>0</wp14:pctHeight>
            </wp14:sizeRelV>
          </wp:anchor>
        </w:drawing>
      </w:r>
    </w:p>
    <w:p w14:paraId="0BEFA8FE" w14:textId="77777777" w:rsidR="00907397" w:rsidRPr="00992C94" w:rsidRDefault="00907397" w:rsidP="003646D6">
      <w:pPr>
        <w:spacing w:line="240" w:lineRule="auto"/>
        <w:jc w:val="center"/>
        <w:rPr>
          <w:rFonts w:cstheme="minorHAnsi"/>
          <w:b/>
          <w:sz w:val="24"/>
          <w:szCs w:val="24"/>
        </w:rPr>
      </w:pPr>
    </w:p>
    <w:p w14:paraId="0432BE1E" w14:textId="77777777" w:rsidR="00907397" w:rsidRPr="00992C94" w:rsidRDefault="00907397" w:rsidP="003646D6">
      <w:pPr>
        <w:spacing w:line="240" w:lineRule="auto"/>
        <w:jc w:val="center"/>
        <w:rPr>
          <w:rFonts w:cstheme="minorHAnsi"/>
          <w:b/>
          <w:sz w:val="24"/>
          <w:szCs w:val="24"/>
        </w:rPr>
      </w:pPr>
    </w:p>
    <w:p w14:paraId="29B42DF6" w14:textId="77777777" w:rsidR="00907397" w:rsidRPr="00992C94" w:rsidRDefault="00907397" w:rsidP="003646D6">
      <w:pPr>
        <w:spacing w:line="240" w:lineRule="auto"/>
        <w:jc w:val="center"/>
        <w:rPr>
          <w:rFonts w:cstheme="minorHAnsi"/>
          <w:b/>
          <w:sz w:val="24"/>
          <w:szCs w:val="24"/>
        </w:rPr>
      </w:pPr>
    </w:p>
    <w:p w14:paraId="0053FE87" w14:textId="77777777" w:rsidR="00907397" w:rsidRPr="00992C94" w:rsidRDefault="00907397" w:rsidP="003646D6">
      <w:pPr>
        <w:spacing w:line="240" w:lineRule="auto"/>
        <w:jc w:val="center"/>
        <w:rPr>
          <w:rFonts w:cstheme="minorHAnsi"/>
          <w:b/>
          <w:sz w:val="24"/>
          <w:szCs w:val="24"/>
        </w:rPr>
      </w:pPr>
    </w:p>
    <w:p w14:paraId="31583173" w14:textId="75EA6DAD" w:rsidR="007040B1" w:rsidRPr="00992C94" w:rsidRDefault="00992C94" w:rsidP="003646D6">
      <w:pPr>
        <w:spacing w:line="240" w:lineRule="auto"/>
        <w:jc w:val="center"/>
        <w:rPr>
          <w:rFonts w:cstheme="minorHAnsi"/>
          <w:b/>
          <w:sz w:val="24"/>
          <w:szCs w:val="24"/>
        </w:rPr>
      </w:pPr>
      <w:r>
        <w:rPr>
          <w:rFonts w:cstheme="minorHAnsi"/>
          <w:b/>
          <w:sz w:val="24"/>
          <w:szCs w:val="24"/>
        </w:rPr>
        <w:t>6</w:t>
      </w:r>
      <w:r w:rsidRPr="00992C94">
        <w:rPr>
          <w:rFonts w:cstheme="minorHAnsi"/>
          <w:b/>
          <w:sz w:val="24"/>
          <w:szCs w:val="24"/>
          <w:vertAlign w:val="superscript"/>
        </w:rPr>
        <w:t>th</w:t>
      </w:r>
      <w:r>
        <w:rPr>
          <w:rFonts w:cstheme="minorHAnsi"/>
          <w:b/>
          <w:sz w:val="24"/>
          <w:szCs w:val="24"/>
        </w:rPr>
        <w:t xml:space="preserve"> </w:t>
      </w:r>
      <w:r w:rsidR="007E2728" w:rsidRPr="00992C94">
        <w:rPr>
          <w:rFonts w:cstheme="minorHAnsi"/>
          <w:b/>
          <w:sz w:val="24"/>
          <w:szCs w:val="24"/>
        </w:rPr>
        <w:t>GREEK-TURKISH YOUNG LEADERS SYMPOSIUM</w:t>
      </w:r>
    </w:p>
    <w:p w14:paraId="68DEC9BF" w14:textId="77777777" w:rsidR="00992C94" w:rsidRDefault="00992C94" w:rsidP="00992C94">
      <w:pPr>
        <w:spacing w:line="240" w:lineRule="auto"/>
        <w:jc w:val="center"/>
        <w:rPr>
          <w:rFonts w:cstheme="minorHAnsi"/>
          <w:b/>
          <w:sz w:val="24"/>
          <w:szCs w:val="24"/>
        </w:rPr>
      </w:pPr>
      <w:r>
        <w:rPr>
          <w:rFonts w:cstheme="minorHAnsi"/>
          <w:b/>
          <w:sz w:val="24"/>
          <w:szCs w:val="24"/>
        </w:rPr>
        <w:t xml:space="preserve">Held </w:t>
      </w:r>
      <w:r w:rsidR="007E2728" w:rsidRPr="00992C94">
        <w:rPr>
          <w:rFonts w:cstheme="minorHAnsi"/>
          <w:b/>
          <w:sz w:val="24"/>
          <w:szCs w:val="24"/>
        </w:rPr>
        <w:t>ONLINE</w:t>
      </w:r>
    </w:p>
    <w:p w14:paraId="51D0132B" w14:textId="01F681D0" w:rsidR="007E2728" w:rsidRDefault="007E2728" w:rsidP="00992C94">
      <w:pPr>
        <w:spacing w:line="240" w:lineRule="auto"/>
        <w:jc w:val="center"/>
        <w:rPr>
          <w:rFonts w:cstheme="minorHAnsi"/>
          <w:b/>
          <w:sz w:val="24"/>
          <w:szCs w:val="24"/>
        </w:rPr>
      </w:pPr>
      <w:r w:rsidRPr="00992C94">
        <w:rPr>
          <w:rFonts w:cstheme="minorHAnsi"/>
          <w:b/>
          <w:sz w:val="24"/>
          <w:szCs w:val="24"/>
        </w:rPr>
        <w:t>3-10 DECEMBER 2020</w:t>
      </w:r>
    </w:p>
    <w:p w14:paraId="190240BC" w14:textId="6A3C1998" w:rsidR="00992C94" w:rsidRPr="00992C94" w:rsidRDefault="00992C94" w:rsidP="003646D6">
      <w:pPr>
        <w:spacing w:line="240" w:lineRule="auto"/>
        <w:jc w:val="center"/>
        <w:rPr>
          <w:rFonts w:cstheme="minorHAnsi"/>
          <w:b/>
          <w:sz w:val="24"/>
          <w:szCs w:val="24"/>
          <w:u w:val="single"/>
        </w:rPr>
      </w:pPr>
      <w:r w:rsidRPr="00992C94">
        <w:rPr>
          <w:rFonts w:cstheme="minorHAnsi"/>
          <w:b/>
          <w:sz w:val="24"/>
          <w:szCs w:val="24"/>
          <w:u w:val="single"/>
        </w:rPr>
        <w:t>Brief Post-Symposium Report</w:t>
      </w:r>
    </w:p>
    <w:p w14:paraId="367C390E" w14:textId="77777777" w:rsidR="007E2728" w:rsidRPr="00992C94" w:rsidRDefault="007E2728" w:rsidP="00F44503">
      <w:pPr>
        <w:spacing w:line="360" w:lineRule="auto"/>
        <w:rPr>
          <w:rFonts w:cstheme="minorHAnsi"/>
          <w:b/>
          <w:sz w:val="24"/>
          <w:szCs w:val="24"/>
        </w:rPr>
      </w:pPr>
    </w:p>
    <w:p w14:paraId="56A59F28" w14:textId="23393DB3" w:rsidR="007E2728" w:rsidRPr="00992C94" w:rsidRDefault="007E2728" w:rsidP="00F44503">
      <w:pPr>
        <w:spacing w:after="0" w:line="360" w:lineRule="auto"/>
        <w:jc w:val="both"/>
        <w:rPr>
          <w:rFonts w:cstheme="minorHAnsi"/>
          <w:sz w:val="24"/>
          <w:szCs w:val="24"/>
        </w:rPr>
      </w:pPr>
      <w:r w:rsidRPr="00992C94">
        <w:rPr>
          <w:rFonts w:cstheme="minorHAnsi"/>
          <w:b/>
          <w:sz w:val="24"/>
          <w:szCs w:val="24"/>
        </w:rPr>
        <w:t>The Center for International and European Studies (CIES)</w:t>
      </w:r>
      <w:r w:rsidRPr="00992C94">
        <w:rPr>
          <w:rFonts w:cstheme="minorHAnsi"/>
          <w:sz w:val="24"/>
          <w:szCs w:val="24"/>
        </w:rPr>
        <w:t xml:space="preserve"> in partnership with the Thessaloniki-based </w:t>
      </w:r>
      <w:r w:rsidRPr="00992C94">
        <w:rPr>
          <w:rFonts w:cstheme="minorHAnsi"/>
          <w:b/>
          <w:sz w:val="24"/>
          <w:szCs w:val="24"/>
        </w:rPr>
        <w:t>Navarino Network</w:t>
      </w:r>
      <w:r w:rsidRPr="00992C94">
        <w:rPr>
          <w:rFonts w:cstheme="minorHAnsi"/>
          <w:sz w:val="24"/>
          <w:szCs w:val="24"/>
        </w:rPr>
        <w:t xml:space="preserve"> organized the 6</w:t>
      </w:r>
      <w:r w:rsidRPr="00992C94">
        <w:rPr>
          <w:rFonts w:cstheme="minorHAnsi"/>
          <w:sz w:val="24"/>
          <w:szCs w:val="24"/>
          <w:vertAlign w:val="superscript"/>
        </w:rPr>
        <w:t>th</w:t>
      </w:r>
      <w:r w:rsidRPr="00992C94">
        <w:rPr>
          <w:rFonts w:cstheme="minorHAnsi"/>
          <w:sz w:val="24"/>
          <w:szCs w:val="24"/>
        </w:rPr>
        <w:t xml:space="preserve"> Greek-Turkish Young Leaders Symposium (GTYLS)</w:t>
      </w:r>
      <w:r w:rsidR="00D4642C" w:rsidRPr="00992C94">
        <w:rPr>
          <w:rFonts w:cstheme="minorHAnsi"/>
          <w:sz w:val="24"/>
          <w:szCs w:val="24"/>
        </w:rPr>
        <w:t xml:space="preserve">, </w:t>
      </w:r>
      <w:r w:rsidR="006C25A6" w:rsidRPr="00992C94">
        <w:rPr>
          <w:rFonts w:cstheme="minorHAnsi"/>
          <w:sz w:val="24"/>
          <w:szCs w:val="24"/>
        </w:rPr>
        <w:t>for the first time as</w:t>
      </w:r>
      <w:r w:rsidR="00D4642C" w:rsidRPr="00992C94">
        <w:rPr>
          <w:rFonts w:cstheme="minorHAnsi"/>
          <w:sz w:val="24"/>
          <w:szCs w:val="24"/>
        </w:rPr>
        <w:t xml:space="preserve"> an online forum,</w:t>
      </w:r>
      <w:r w:rsidRPr="00992C94">
        <w:rPr>
          <w:rFonts w:cstheme="minorHAnsi"/>
          <w:sz w:val="24"/>
          <w:szCs w:val="24"/>
        </w:rPr>
        <w:t xml:space="preserve"> to </w:t>
      </w:r>
      <w:r w:rsidRPr="00992C94">
        <w:rPr>
          <w:rStyle w:val="apple-style-span"/>
          <w:rFonts w:cstheme="minorHAnsi"/>
          <w:sz w:val="24"/>
          <w:szCs w:val="24"/>
        </w:rPr>
        <w:t>provide a forum for study, dialogue, and networking</w:t>
      </w:r>
      <w:r w:rsidRPr="00992C94">
        <w:rPr>
          <w:rFonts w:cstheme="minorHAnsi"/>
          <w:sz w:val="24"/>
          <w:szCs w:val="24"/>
        </w:rPr>
        <w:t xml:space="preserve"> for young Greeks and Turks</w:t>
      </w:r>
      <w:r w:rsidRPr="00992C94">
        <w:rPr>
          <w:rStyle w:val="apple-style-span"/>
          <w:rFonts w:cstheme="minorHAnsi"/>
          <w:sz w:val="24"/>
          <w:szCs w:val="24"/>
        </w:rPr>
        <w:t xml:space="preserve"> </w:t>
      </w:r>
      <w:r w:rsidRPr="00992C94">
        <w:rPr>
          <w:rFonts w:cstheme="minorHAnsi"/>
          <w:sz w:val="24"/>
          <w:szCs w:val="24"/>
        </w:rPr>
        <w:t xml:space="preserve">between </w:t>
      </w:r>
      <w:r w:rsidRPr="00992C94">
        <w:rPr>
          <w:rFonts w:cstheme="minorHAnsi"/>
          <w:b/>
          <w:sz w:val="24"/>
          <w:szCs w:val="24"/>
        </w:rPr>
        <w:t xml:space="preserve">3 and 10 December 2020. </w:t>
      </w:r>
      <w:r w:rsidRPr="00992C94">
        <w:rPr>
          <w:rFonts w:cstheme="minorHAnsi"/>
          <w:sz w:val="24"/>
          <w:szCs w:val="24"/>
        </w:rPr>
        <w:t>The 6</w:t>
      </w:r>
      <w:r w:rsidRPr="00992C94">
        <w:rPr>
          <w:rFonts w:cstheme="minorHAnsi"/>
          <w:sz w:val="24"/>
          <w:szCs w:val="24"/>
          <w:vertAlign w:val="superscript"/>
        </w:rPr>
        <w:t>th</w:t>
      </w:r>
      <w:r w:rsidRPr="00992C94">
        <w:rPr>
          <w:rFonts w:cstheme="minorHAnsi"/>
          <w:sz w:val="24"/>
          <w:szCs w:val="24"/>
        </w:rPr>
        <w:t xml:space="preserve"> GTYLS w</w:t>
      </w:r>
      <w:r w:rsidR="00D4642C" w:rsidRPr="00992C94">
        <w:rPr>
          <w:rFonts w:cstheme="minorHAnsi"/>
          <w:sz w:val="24"/>
          <w:szCs w:val="24"/>
        </w:rPr>
        <w:t>as</w:t>
      </w:r>
      <w:r w:rsidRPr="00992C94">
        <w:rPr>
          <w:rFonts w:cstheme="minorHAnsi"/>
          <w:sz w:val="24"/>
          <w:szCs w:val="24"/>
        </w:rPr>
        <w:t xml:space="preserve"> co-sponsored by </w:t>
      </w:r>
      <w:r w:rsidRPr="00992C94">
        <w:rPr>
          <w:rFonts w:cstheme="minorHAnsi"/>
          <w:b/>
          <w:sz w:val="24"/>
          <w:szCs w:val="24"/>
        </w:rPr>
        <w:t>NATO</w:t>
      </w:r>
      <w:r w:rsidR="00D4642C" w:rsidRPr="00992C94">
        <w:rPr>
          <w:rFonts w:cstheme="minorHAnsi"/>
          <w:b/>
          <w:sz w:val="24"/>
          <w:szCs w:val="24"/>
        </w:rPr>
        <w:t>’s</w:t>
      </w:r>
      <w:r w:rsidRPr="00992C94">
        <w:rPr>
          <w:rFonts w:cstheme="minorHAnsi"/>
          <w:b/>
          <w:sz w:val="24"/>
          <w:szCs w:val="24"/>
        </w:rPr>
        <w:t xml:space="preserve"> Public Diplomacy Division</w:t>
      </w:r>
      <w:r w:rsidRPr="00992C94">
        <w:rPr>
          <w:rFonts w:cstheme="minorHAnsi"/>
          <w:sz w:val="24"/>
          <w:szCs w:val="24"/>
        </w:rPr>
        <w:t xml:space="preserve"> and </w:t>
      </w:r>
      <w:r w:rsidR="00D4642C" w:rsidRPr="00992C94">
        <w:rPr>
          <w:rFonts w:cstheme="minorHAnsi"/>
          <w:sz w:val="24"/>
          <w:szCs w:val="24"/>
        </w:rPr>
        <w:t xml:space="preserve">the </w:t>
      </w:r>
      <w:r w:rsidRPr="00992C94">
        <w:rPr>
          <w:rFonts w:cstheme="minorHAnsi"/>
          <w:b/>
          <w:sz w:val="24"/>
          <w:szCs w:val="24"/>
        </w:rPr>
        <w:t xml:space="preserve">Friedrich Naumann Foundation </w:t>
      </w:r>
      <w:r w:rsidR="00D4642C" w:rsidRPr="00992C94">
        <w:rPr>
          <w:rFonts w:cstheme="minorHAnsi"/>
          <w:b/>
          <w:sz w:val="24"/>
          <w:szCs w:val="24"/>
        </w:rPr>
        <w:t>for Liberty, Tur</w:t>
      </w:r>
      <w:r w:rsidRPr="00992C94">
        <w:rPr>
          <w:rFonts w:cstheme="minorHAnsi"/>
          <w:b/>
          <w:sz w:val="24"/>
          <w:szCs w:val="24"/>
        </w:rPr>
        <w:t>key</w:t>
      </w:r>
      <w:r w:rsidR="00D4642C" w:rsidRPr="00992C94">
        <w:rPr>
          <w:rFonts w:cstheme="minorHAnsi"/>
          <w:b/>
          <w:sz w:val="24"/>
          <w:szCs w:val="24"/>
        </w:rPr>
        <w:t xml:space="preserve"> Office</w:t>
      </w:r>
      <w:r w:rsidRPr="00992C94">
        <w:rPr>
          <w:rFonts w:cstheme="minorHAnsi"/>
          <w:sz w:val="24"/>
          <w:szCs w:val="24"/>
        </w:rPr>
        <w:t xml:space="preserve">. </w:t>
      </w:r>
      <w:r w:rsidR="00DA3D18" w:rsidRPr="00992C94">
        <w:rPr>
          <w:rFonts w:cstheme="minorHAnsi"/>
          <w:sz w:val="24"/>
          <w:szCs w:val="24"/>
        </w:rPr>
        <w:t xml:space="preserve">31 participants </w:t>
      </w:r>
      <w:r w:rsidR="008E2165" w:rsidRPr="00992C94">
        <w:rPr>
          <w:rFonts w:cstheme="minorHAnsi"/>
          <w:sz w:val="24"/>
          <w:szCs w:val="24"/>
        </w:rPr>
        <w:t>(</w:t>
      </w:r>
      <w:r w:rsidR="009348A1" w:rsidRPr="00992C94">
        <w:rPr>
          <w:rFonts w:cstheme="minorHAnsi"/>
          <w:sz w:val="24"/>
          <w:szCs w:val="24"/>
        </w:rPr>
        <w:t xml:space="preserve">17 Greeks and 14 Turks) </w:t>
      </w:r>
      <w:r w:rsidR="00DA3D18" w:rsidRPr="00992C94">
        <w:rPr>
          <w:rFonts w:cstheme="minorHAnsi"/>
          <w:sz w:val="24"/>
          <w:szCs w:val="24"/>
        </w:rPr>
        <w:t xml:space="preserve">joined </w:t>
      </w:r>
      <w:r w:rsidR="009348A1" w:rsidRPr="00992C94">
        <w:rPr>
          <w:rFonts w:cstheme="minorHAnsi"/>
          <w:sz w:val="24"/>
          <w:szCs w:val="24"/>
        </w:rPr>
        <w:t>the 6</w:t>
      </w:r>
      <w:r w:rsidR="009348A1" w:rsidRPr="00992C94">
        <w:rPr>
          <w:rFonts w:cstheme="minorHAnsi"/>
          <w:sz w:val="24"/>
          <w:szCs w:val="24"/>
          <w:vertAlign w:val="superscript"/>
        </w:rPr>
        <w:t>th</w:t>
      </w:r>
      <w:r w:rsidR="009348A1" w:rsidRPr="00992C94">
        <w:rPr>
          <w:rFonts w:cstheme="minorHAnsi"/>
          <w:sz w:val="24"/>
          <w:szCs w:val="24"/>
        </w:rPr>
        <w:t xml:space="preserve"> GTYLS. </w:t>
      </w:r>
    </w:p>
    <w:p w14:paraId="2AD7AFE7" w14:textId="77777777" w:rsidR="007E2728" w:rsidRPr="00992C94" w:rsidRDefault="007E2728" w:rsidP="00F44503">
      <w:pPr>
        <w:spacing w:after="0" w:line="360" w:lineRule="auto"/>
        <w:jc w:val="both"/>
        <w:rPr>
          <w:rFonts w:cstheme="minorHAnsi"/>
          <w:sz w:val="24"/>
          <w:szCs w:val="24"/>
        </w:rPr>
      </w:pPr>
    </w:p>
    <w:p w14:paraId="22953201" w14:textId="24FAD250" w:rsidR="006C25A6" w:rsidRDefault="007E2728" w:rsidP="00F44503">
      <w:pPr>
        <w:spacing w:after="0" w:line="360" w:lineRule="auto"/>
        <w:jc w:val="both"/>
        <w:rPr>
          <w:rFonts w:cstheme="minorHAnsi"/>
          <w:sz w:val="24"/>
          <w:szCs w:val="24"/>
        </w:rPr>
      </w:pPr>
      <w:r w:rsidRPr="00992C94">
        <w:rPr>
          <w:rFonts w:cstheme="minorHAnsi"/>
          <w:sz w:val="24"/>
          <w:szCs w:val="24"/>
        </w:rPr>
        <w:t>Considering the current circumstances due to the Covid-19, the 6</w:t>
      </w:r>
      <w:r w:rsidRPr="00992C94">
        <w:rPr>
          <w:rFonts w:cstheme="minorHAnsi"/>
          <w:sz w:val="24"/>
          <w:szCs w:val="24"/>
          <w:vertAlign w:val="superscript"/>
        </w:rPr>
        <w:t>th</w:t>
      </w:r>
      <w:r w:rsidRPr="00992C94">
        <w:rPr>
          <w:rFonts w:cstheme="minorHAnsi"/>
          <w:sz w:val="24"/>
          <w:szCs w:val="24"/>
        </w:rPr>
        <w:t xml:space="preserve"> GTYLS was organized online via </w:t>
      </w:r>
      <w:r w:rsidR="006C25A6" w:rsidRPr="00992C94">
        <w:rPr>
          <w:rFonts w:cstheme="minorHAnsi"/>
          <w:sz w:val="24"/>
          <w:szCs w:val="24"/>
        </w:rPr>
        <w:t xml:space="preserve">the </w:t>
      </w:r>
      <w:r w:rsidRPr="00992C94">
        <w:rPr>
          <w:rFonts w:cstheme="minorHAnsi"/>
          <w:sz w:val="24"/>
          <w:szCs w:val="24"/>
        </w:rPr>
        <w:t xml:space="preserve">Zoom and Miro platforms. </w:t>
      </w:r>
      <w:r w:rsidR="006C25A6" w:rsidRPr="00992C94">
        <w:rPr>
          <w:rFonts w:cstheme="minorHAnsi"/>
          <w:sz w:val="24"/>
          <w:szCs w:val="24"/>
        </w:rPr>
        <w:t xml:space="preserve">The Symposium was opened by Professor </w:t>
      </w:r>
      <w:proofErr w:type="spellStart"/>
      <w:r w:rsidR="006C25A6" w:rsidRPr="00992C94">
        <w:rPr>
          <w:rFonts w:cstheme="minorHAnsi"/>
          <w:b/>
          <w:bCs/>
          <w:sz w:val="24"/>
          <w:szCs w:val="24"/>
        </w:rPr>
        <w:t>Dimitrios</w:t>
      </w:r>
      <w:proofErr w:type="spellEnd"/>
      <w:r w:rsidR="006C25A6" w:rsidRPr="00992C94">
        <w:rPr>
          <w:rFonts w:cstheme="minorHAnsi"/>
          <w:b/>
          <w:bCs/>
          <w:sz w:val="24"/>
          <w:szCs w:val="24"/>
        </w:rPr>
        <w:t xml:space="preserve"> </w:t>
      </w:r>
      <w:proofErr w:type="spellStart"/>
      <w:r w:rsidR="006C25A6" w:rsidRPr="00992C94">
        <w:rPr>
          <w:rFonts w:cstheme="minorHAnsi"/>
          <w:b/>
          <w:bCs/>
          <w:sz w:val="24"/>
          <w:szCs w:val="24"/>
        </w:rPr>
        <w:t>Triantaphyllou</w:t>
      </w:r>
      <w:proofErr w:type="spellEnd"/>
      <w:r w:rsidR="006C25A6" w:rsidRPr="00992C94">
        <w:rPr>
          <w:rFonts w:cstheme="minorHAnsi"/>
          <w:sz w:val="24"/>
          <w:szCs w:val="24"/>
        </w:rPr>
        <w:t xml:space="preserve">, Director of the CIES, Professor </w:t>
      </w:r>
      <w:r w:rsidR="006C25A6" w:rsidRPr="00992C94">
        <w:rPr>
          <w:rFonts w:cstheme="minorHAnsi"/>
          <w:b/>
          <w:bCs/>
          <w:sz w:val="24"/>
          <w:szCs w:val="24"/>
        </w:rPr>
        <w:t xml:space="preserve">Dimitris </w:t>
      </w:r>
      <w:proofErr w:type="spellStart"/>
      <w:r w:rsidR="006C25A6" w:rsidRPr="00992C94">
        <w:rPr>
          <w:rFonts w:cstheme="minorHAnsi"/>
          <w:b/>
          <w:bCs/>
          <w:sz w:val="24"/>
          <w:szCs w:val="24"/>
        </w:rPr>
        <w:t>Keridis</w:t>
      </w:r>
      <w:proofErr w:type="spellEnd"/>
      <w:r w:rsidR="006C25A6" w:rsidRPr="00992C94">
        <w:rPr>
          <w:rFonts w:cstheme="minorHAnsi"/>
          <w:sz w:val="24"/>
          <w:szCs w:val="24"/>
        </w:rPr>
        <w:t xml:space="preserve">, Member of the Hellenic Parliament and Founding Director of the Navarino Network, and Dr. </w:t>
      </w:r>
      <w:r w:rsidR="006C25A6" w:rsidRPr="00992C94">
        <w:rPr>
          <w:rFonts w:cstheme="minorHAnsi"/>
          <w:b/>
          <w:bCs/>
          <w:sz w:val="24"/>
          <w:szCs w:val="24"/>
        </w:rPr>
        <w:t xml:space="preserve">Ronald </w:t>
      </w:r>
      <w:proofErr w:type="spellStart"/>
      <w:r w:rsidR="006C25A6" w:rsidRPr="00992C94">
        <w:rPr>
          <w:rFonts w:cstheme="minorHAnsi"/>
          <w:b/>
          <w:bCs/>
          <w:sz w:val="24"/>
          <w:szCs w:val="24"/>
        </w:rPr>
        <w:t>Meinardus</w:t>
      </w:r>
      <w:proofErr w:type="spellEnd"/>
      <w:r w:rsidR="006C25A6" w:rsidRPr="00992C94">
        <w:rPr>
          <w:rFonts w:cstheme="minorHAnsi"/>
          <w:sz w:val="24"/>
          <w:szCs w:val="24"/>
        </w:rPr>
        <w:t>, Director of the</w:t>
      </w:r>
      <w:r w:rsidR="007B387B" w:rsidRPr="00992C94">
        <w:rPr>
          <w:rFonts w:cstheme="minorHAnsi"/>
          <w:sz w:val="24"/>
          <w:szCs w:val="24"/>
        </w:rPr>
        <w:t xml:space="preserve"> </w:t>
      </w:r>
      <w:r w:rsidR="006C25A6" w:rsidRPr="00992C94">
        <w:rPr>
          <w:rFonts w:cstheme="minorHAnsi"/>
          <w:sz w:val="24"/>
          <w:szCs w:val="24"/>
        </w:rPr>
        <w:t xml:space="preserve">Friedrich Naumann Foundation for Liberty, Turkey Office. </w:t>
      </w:r>
    </w:p>
    <w:p w14:paraId="456305ED" w14:textId="77777777" w:rsidR="00992C94" w:rsidRPr="00992C94" w:rsidRDefault="00992C94" w:rsidP="00F44503">
      <w:pPr>
        <w:spacing w:after="0" w:line="360" w:lineRule="auto"/>
        <w:jc w:val="both"/>
        <w:rPr>
          <w:rFonts w:cstheme="minorHAnsi"/>
          <w:sz w:val="24"/>
          <w:szCs w:val="24"/>
        </w:rPr>
      </w:pPr>
    </w:p>
    <w:p w14:paraId="2F83F9C0" w14:textId="6B7B3CA8" w:rsidR="003646D6" w:rsidRPr="00992C94" w:rsidRDefault="006C25A6" w:rsidP="00F44503">
      <w:pPr>
        <w:spacing w:after="0" w:line="360" w:lineRule="auto"/>
        <w:jc w:val="both"/>
        <w:rPr>
          <w:rFonts w:cstheme="minorHAnsi"/>
          <w:sz w:val="24"/>
          <w:szCs w:val="24"/>
        </w:rPr>
      </w:pPr>
      <w:r w:rsidRPr="00992C94">
        <w:rPr>
          <w:rFonts w:cstheme="minorHAnsi"/>
          <w:sz w:val="24"/>
          <w:szCs w:val="24"/>
        </w:rPr>
        <w:t xml:space="preserve">The thematic sessions were designed to present different </w:t>
      </w:r>
      <w:r w:rsidR="00882B56" w:rsidRPr="00992C94">
        <w:rPr>
          <w:rFonts w:cstheme="minorHAnsi"/>
          <w:sz w:val="24"/>
          <w:szCs w:val="24"/>
        </w:rPr>
        <w:t>aspects</w:t>
      </w:r>
      <w:r w:rsidRPr="00992C94">
        <w:rPr>
          <w:rFonts w:cstheme="minorHAnsi"/>
          <w:sz w:val="24"/>
          <w:szCs w:val="24"/>
        </w:rPr>
        <w:t xml:space="preserve"> of Greek-Turkish relations and to encourage reflection and debate. </w:t>
      </w:r>
      <w:r w:rsidR="00882B56" w:rsidRPr="00992C94">
        <w:rPr>
          <w:rFonts w:cstheme="minorHAnsi"/>
          <w:sz w:val="24"/>
          <w:szCs w:val="24"/>
        </w:rPr>
        <w:t>The first thematic session was on</w:t>
      </w:r>
      <w:r w:rsidR="007E2728" w:rsidRPr="00992C94">
        <w:rPr>
          <w:rFonts w:cstheme="minorHAnsi"/>
          <w:sz w:val="24"/>
          <w:szCs w:val="24"/>
        </w:rPr>
        <w:t xml:space="preserve"> </w:t>
      </w:r>
      <w:r w:rsidR="007E2728" w:rsidRPr="00992C94">
        <w:rPr>
          <w:rFonts w:cstheme="minorHAnsi"/>
          <w:b/>
          <w:sz w:val="24"/>
          <w:szCs w:val="24"/>
        </w:rPr>
        <w:t xml:space="preserve">“Greek-Turkish Relations: The State of Play” </w:t>
      </w:r>
      <w:r w:rsidR="00882B56" w:rsidRPr="00992C94">
        <w:rPr>
          <w:rFonts w:cstheme="minorHAnsi"/>
          <w:sz w:val="24"/>
          <w:szCs w:val="24"/>
        </w:rPr>
        <w:t>with introductions by Professor</w:t>
      </w:r>
      <w:r w:rsidR="007E2728" w:rsidRPr="00992C94">
        <w:rPr>
          <w:rFonts w:cstheme="minorHAnsi"/>
          <w:sz w:val="24"/>
          <w:szCs w:val="24"/>
        </w:rPr>
        <w:t xml:space="preserve"> </w:t>
      </w:r>
      <w:r w:rsidR="007E2728" w:rsidRPr="00992C94">
        <w:rPr>
          <w:rFonts w:cstheme="minorHAnsi"/>
          <w:b/>
          <w:bCs/>
          <w:sz w:val="24"/>
          <w:szCs w:val="24"/>
        </w:rPr>
        <w:t xml:space="preserve">Mustafa </w:t>
      </w:r>
      <w:proofErr w:type="spellStart"/>
      <w:r w:rsidR="007E2728" w:rsidRPr="00992C94">
        <w:rPr>
          <w:rFonts w:cstheme="minorHAnsi"/>
          <w:b/>
          <w:bCs/>
          <w:sz w:val="24"/>
          <w:szCs w:val="24"/>
        </w:rPr>
        <w:t>Aydın</w:t>
      </w:r>
      <w:proofErr w:type="spellEnd"/>
      <w:r w:rsidR="007E2728" w:rsidRPr="00992C94">
        <w:rPr>
          <w:rFonts w:cstheme="minorHAnsi"/>
          <w:sz w:val="24"/>
          <w:szCs w:val="24"/>
        </w:rPr>
        <w:t xml:space="preserve"> and </w:t>
      </w:r>
      <w:r w:rsidR="00882B56" w:rsidRPr="00992C94">
        <w:rPr>
          <w:rFonts w:cstheme="minorHAnsi"/>
          <w:sz w:val="24"/>
          <w:szCs w:val="24"/>
        </w:rPr>
        <w:t xml:space="preserve">Ms. </w:t>
      </w:r>
      <w:r w:rsidR="007E2728" w:rsidRPr="00992C94">
        <w:rPr>
          <w:rFonts w:cstheme="minorHAnsi"/>
          <w:b/>
          <w:bCs/>
          <w:sz w:val="24"/>
          <w:szCs w:val="24"/>
        </w:rPr>
        <w:t xml:space="preserve">Paulina </w:t>
      </w:r>
      <w:proofErr w:type="spellStart"/>
      <w:r w:rsidR="007E2728" w:rsidRPr="00992C94">
        <w:rPr>
          <w:rFonts w:cstheme="minorHAnsi"/>
          <w:b/>
          <w:bCs/>
          <w:sz w:val="24"/>
          <w:szCs w:val="24"/>
        </w:rPr>
        <w:t>Lampsa</w:t>
      </w:r>
      <w:proofErr w:type="spellEnd"/>
      <w:r w:rsidR="00882B56" w:rsidRPr="00992C94">
        <w:rPr>
          <w:rFonts w:cstheme="minorHAnsi"/>
          <w:sz w:val="24"/>
          <w:szCs w:val="24"/>
        </w:rPr>
        <w:t>, both longstanding members of the</w:t>
      </w:r>
      <w:r w:rsidR="008D45EE" w:rsidRPr="00992C94">
        <w:rPr>
          <w:rFonts w:cstheme="minorHAnsi"/>
          <w:sz w:val="24"/>
          <w:szCs w:val="24"/>
        </w:rPr>
        <w:t xml:space="preserve"> Greek-Turkish Forum</w:t>
      </w:r>
      <w:r w:rsidR="00882B56" w:rsidRPr="00992C94">
        <w:rPr>
          <w:rFonts w:cstheme="minorHAnsi"/>
          <w:sz w:val="24"/>
          <w:szCs w:val="24"/>
        </w:rPr>
        <w:t>. The second thematic session on</w:t>
      </w:r>
      <w:r w:rsidR="007E2728" w:rsidRPr="00992C94">
        <w:rPr>
          <w:rFonts w:cstheme="minorHAnsi"/>
          <w:sz w:val="24"/>
          <w:szCs w:val="24"/>
        </w:rPr>
        <w:t xml:space="preserve"> </w:t>
      </w:r>
      <w:r w:rsidR="007E2728" w:rsidRPr="00992C94">
        <w:rPr>
          <w:rFonts w:cstheme="minorHAnsi"/>
          <w:b/>
          <w:sz w:val="24"/>
          <w:szCs w:val="24"/>
        </w:rPr>
        <w:t>“The Role of NATO”</w:t>
      </w:r>
      <w:r w:rsidR="008D45EE" w:rsidRPr="00992C94">
        <w:rPr>
          <w:rFonts w:cstheme="minorHAnsi"/>
          <w:sz w:val="24"/>
          <w:szCs w:val="24"/>
        </w:rPr>
        <w:t xml:space="preserve"> </w:t>
      </w:r>
      <w:r w:rsidR="00882B56" w:rsidRPr="00992C94">
        <w:rPr>
          <w:rFonts w:cstheme="minorHAnsi"/>
          <w:sz w:val="24"/>
          <w:szCs w:val="24"/>
        </w:rPr>
        <w:t>was led by Ms.</w:t>
      </w:r>
      <w:r w:rsidR="008D45EE" w:rsidRPr="00992C94">
        <w:rPr>
          <w:rFonts w:cstheme="minorHAnsi"/>
          <w:sz w:val="24"/>
          <w:szCs w:val="24"/>
        </w:rPr>
        <w:t xml:space="preserve"> </w:t>
      </w:r>
      <w:proofErr w:type="spellStart"/>
      <w:r w:rsidR="008D45EE" w:rsidRPr="00992C94">
        <w:rPr>
          <w:rFonts w:cstheme="minorHAnsi"/>
          <w:b/>
          <w:bCs/>
          <w:sz w:val="24"/>
          <w:szCs w:val="24"/>
        </w:rPr>
        <w:t>Ino</w:t>
      </w:r>
      <w:proofErr w:type="spellEnd"/>
      <w:r w:rsidR="008D45EE" w:rsidRPr="00992C94">
        <w:rPr>
          <w:rFonts w:cstheme="minorHAnsi"/>
          <w:b/>
          <w:bCs/>
          <w:sz w:val="24"/>
          <w:szCs w:val="24"/>
        </w:rPr>
        <w:t xml:space="preserve">-Despina </w:t>
      </w:r>
      <w:proofErr w:type="spellStart"/>
      <w:r w:rsidR="008D45EE" w:rsidRPr="00992C94">
        <w:rPr>
          <w:rFonts w:cstheme="minorHAnsi"/>
          <w:b/>
          <w:bCs/>
          <w:sz w:val="24"/>
          <w:szCs w:val="24"/>
        </w:rPr>
        <w:t>Afentouli</w:t>
      </w:r>
      <w:proofErr w:type="spellEnd"/>
      <w:r w:rsidR="008D45EE" w:rsidRPr="00992C94">
        <w:rPr>
          <w:rFonts w:cstheme="minorHAnsi"/>
          <w:sz w:val="24"/>
          <w:szCs w:val="24"/>
        </w:rPr>
        <w:t xml:space="preserve"> from NATO</w:t>
      </w:r>
      <w:r w:rsidR="00882B56" w:rsidRPr="00992C94">
        <w:rPr>
          <w:rFonts w:cstheme="minorHAnsi"/>
          <w:sz w:val="24"/>
          <w:szCs w:val="24"/>
        </w:rPr>
        <w:t>’s</w:t>
      </w:r>
      <w:r w:rsidR="008D45EE" w:rsidRPr="00992C94">
        <w:rPr>
          <w:rFonts w:cstheme="minorHAnsi"/>
          <w:sz w:val="24"/>
          <w:szCs w:val="24"/>
        </w:rPr>
        <w:t xml:space="preserve"> Public Diplomacy Division</w:t>
      </w:r>
      <w:r w:rsidR="00882B56" w:rsidRPr="00992C94">
        <w:rPr>
          <w:rFonts w:cstheme="minorHAnsi"/>
          <w:sz w:val="24"/>
          <w:szCs w:val="24"/>
        </w:rPr>
        <w:t xml:space="preserve"> while the third session on</w:t>
      </w:r>
      <w:r w:rsidR="007E2728" w:rsidRPr="00992C94">
        <w:rPr>
          <w:rFonts w:cstheme="minorHAnsi"/>
          <w:sz w:val="24"/>
          <w:szCs w:val="24"/>
        </w:rPr>
        <w:t xml:space="preserve"> </w:t>
      </w:r>
      <w:r w:rsidR="007E2728" w:rsidRPr="00992C94">
        <w:rPr>
          <w:rFonts w:cstheme="minorHAnsi"/>
          <w:b/>
          <w:sz w:val="24"/>
          <w:szCs w:val="24"/>
        </w:rPr>
        <w:t>“The Introduction of Liberal Values and Their Application”</w:t>
      </w:r>
      <w:r w:rsidR="008D45EE" w:rsidRPr="00992C94">
        <w:rPr>
          <w:rFonts w:cstheme="minorHAnsi"/>
          <w:sz w:val="24"/>
          <w:szCs w:val="24"/>
        </w:rPr>
        <w:t xml:space="preserve"> </w:t>
      </w:r>
      <w:r w:rsidR="00882B56" w:rsidRPr="00992C94">
        <w:rPr>
          <w:rFonts w:cstheme="minorHAnsi"/>
          <w:sz w:val="24"/>
          <w:szCs w:val="24"/>
        </w:rPr>
        <w:t>was facilitated by Mr.</w:t>
      </w:r>
      <w:r w:rsidR="008D45EE" w:rsidRPr="00992C94">
        <w:rPr>
          <w:rFonts w:cstheme="minorHAnsi"/>
          <w:sz w:val="24"/>
          <w:szCs w:val="24"/>
        </w:rPr>
        <w:t xml:space="preserve"> </w:t>
      </w:r>
      <w:r w:rsidR="008D45EE" w:rsidRPr="00992C94">
        <w:rPr>
          <w:rFonts w:cstheme="minorHAnsi"/>
          <w:b/>
          <w:bCs/>
          <w:sz w:val="24"/>
          <w:szCs w:val="24"/>
        </w:rPr>
        <w:t xml:space="preserve">Sven </w:t>
      </w:r>
      <w:proofErr w:type="spellStart"/>
      <w:r w:rsidR="008D45EE" w:rsidRPr="00992C94">
        <w:rPr>
          <w:rFonts w:cstheme="minorHAnsi"/>
          <w:b/>
          <w:bCs/>
          <w:sz w:val="24"/>
          <w:szCs w:val="24"/>
        </w:rPr>
        <w:t>Gerst</w:t>
      </w:r>
      <w:proofErr w:type="spellEnd"/>
      <w:r w:rsidR="008D45EE" w:rsidRPr="00992C94">
        <w:rPr>
          <w:rFonts w:cstheme="minorHAnsi"/>
          <w:b/>
          <w:bCs/>
          <w:sz w:val="24"/>
          <w:szCs w:val="24"/>
        </w:rPr>
        <w:t xml:space="preserve"> </w:t>
      </w:r>
      <w:r w:rsidR="008D45EE" w:rsidRPr="00992C94">
        <w:rPr>
          <w:rFonts w:cstheme="minorHAnsi"/>
          <w:sz w:val="24"/>
          <w:szCs w:val="24"/>
        </w:rPr>
        <w:t xml:space="preserve">from </w:t>
      </w:r>
      <w:r w:rsidR="00882B56" w:rsidRPr="00992C94">
        <w:rPr>
          <w:rFonts w:cstheme="minorHAnsi"/>
          <w:sz w:val="24"/>
          <w:szCs w:val="24"/>
        </w:rPr>
        <w:t xml:space="preserve">the </w:t>
      </w:r>
      <w:r w:rsidR="008D45EE" w:rsidRPr="00992C94">
        <w:rPr>
          <w:rFonts w:cstheme="minorHAnsi"/>
          <w:sz w:val="24"/>
          <w:szCs w:val="24"/>
        </w:rPr>
        <w:t xml:space="preserve">International Federation of Liberal </w:t>
      </w:r>
      <w:r w:rsidR="008D45EE" w:rsidRPr="00992C94">
        <w:rPr>
          <w:rFonts w:cstheme="minorHAnsi"/>
          <w:sz w:val="24"/>
          <w:szCs w:val="24"/>
        </w:rPr>
        <w:lastRenderedPageBreak/>
        <w:t>Youth</w:t>
      </w:r>
      <w:r w:rsidR="00882B56" w:rsidRPr="00992C94">
        <w:rPr>
          <w:rFonts w:cstheme="minorHAnsi"/>
          <w:sz w:val="24"/>
          <w:szCs w:val="24"/>
        </w:rPr>
        <w:t>. The Symposium also included two sessions led by alumni of previous editions of the GTYLS:</w:t>
      </w:r>
      <w:r w:rsidR="007E2728" w:rsidRPr="00992C94">
        <w:rPr>
          <w:rFonts w:cstheme="minorHAnsi"/>
          <w:sz w:val="24"/>
          <w:szCs w:val="24"/>
        </w:rPr>
        <w:t xml:space="preserve"> </w:t>
      </w:r>
      <w:r w:rsidR="007E2728" w:rsidRPr="00992C94">
        <w:rPr>
          <w:rFonts w:cstheme="minorHAnsi"/>
          <w:b/>
          <w:sz w:val="24"/>
          <w:szCs w:val="24"/>
        </w:rPr>
        <w:t>“Youth and Peace-building</w:t>
      </w:r>
      <w:r w:rsidR="008D45EE" w:rsidRPr="00992C94">
        <w:rPr>
          <w:rFonts w:cstheme="minorHAnsi"/>
          <w:b/>
          <w:sz w:val="24"/>
          <w:szCs w:val="24"/>
        </w:rPr>
        <w:t>: A conceptual F</w:t>
      </w:r>
      <w:r w:rsidR="007E2728" w:rsidRPr="00992C94">
        <w:rPr>
          <w:rFonts w:cstheme="minorHAnsi"/>
          <w:b/>
          <w:sz w:val="24"/>
          <w:szCs w:val="24"/>
        </w:rPr>
        <w:t>ramework”</w:t>
      </w:r>
      <w:r w:rsidR="008D45EE" w:rsidRPr="00992C94">
        <w:rPr>
          <w:rFonts w:cstheme="minorHAnsi"/>
          <w:sz w:val="24"/>
          <w:szCs w:val="24"/>
        </w:rPr>
        <w:t xml:space="preserve"> </w:t>
      </w:r>
      <w:r w:rsidR="00882B56" w:rsidRPr="00992C94">
        <w:rPr>
          <w:rFonts w:cstheme="minorHAnsi"/>
          <w:sz w:val="24"/>
          <w:szCs w:val="24"/>
        </w:rPr>
        <w:t>facilitated by Dr.</w:t>
      </w:r>
      <w:r w:rsidR="008D45EE" w:rsidRPr="00992C94">
        <w:rPr>
          <w:rFonts w:cstheme="minorHAnsi"/>
          <w:sz w:val="24"/>
          <w:szCs w:val="24"/>
        </w:rPr>
        <w:t xml:space="preserve"> </w:t>
      </w:r>
      <w:proofErr w:type="spellStart"/>
      <w:r w:rsidR="008D45EE" w:rsidRPr="00992C94">
        <w:rPr>
          <w:rFonts w:cstheme="minorHAnsi"/>
          <w:b/>
          <w:bCs/>
          <w:sz w:val="24"/>
          <w:szCs w:val="24"/>
        </w:rPr>
        <w:t>Pınar</w:t>
      </w:r>
      <w:proofErr w:type="spellEnd"/>
      <w:r w:rsidR="008D45EE" w:rsidRPr="00992C94">
        <w:rPr>
          <w:rFonts w:cstheme="minorHAnsi"/>
          <w:b/>
          <w:bCs/>
          <w:sz w:val="24"/>
          <w:szCs w:val="24"/>
        </w:rPr>
        <w:t xml:space="preserve"> </w:t>
      </w:r>
      <w:proofErr w:type="spellStart"/>
      <w:r w:rsidR="008D45EE" w:rsidRPr="00992C94">
        <w:rPr>
          <w:rFonts w:cstheme="minorHAnsi"/>
          <w:b/>
          <w:bCs/>
          <w:sz w:val="24"/>
          <w:szCs w:val="24"/>
        </w:rPr>
        <w:t>Sayan</w:t>
      </w:r>
      <w:proofErr w:type="spellEnd"/>
      <w:r w:rsidR="008D45EE" w:rsidRPr="00992C94">
        <w:rPr>
          <w:rFonts w:cstheme="minorHAnsi"/>
          <w:sz w:val="24"/>
          <w:szCs w:val="24"/>
        </w:rPr>
        <w:t xml:space="preserve"> </w:t>
      </w:r>
      <w:r w:rsidR="00882B56" w:rsidRPr="00992C94">
        <w:rPr>
          <w:rFonts w:cstheme="minorHAnsi"/>
          <w:sz w:val="24"/>
          <w:szCs w:val="24"/>
        </w:rPr>
        <w:t>of</w:t>
      </w:r>
      <w:r w:rsidR="008D45EE" w:rsidRPr="00992C94">
        <w:rPr>
          <w:rFonts w:cstheme="minorHAnsi"/>
          <w:sz w:val="24"/>
          <w:szCs w:val="24"/>
        </w:rPr>
        <w:t xml:space="preserve"> </w:t>
      </w:r>
      <w:proofErr w:type="spellStart"/>
      <w:r w:rsidR="008D45EE" w:rsidRPr="00992C94">
        <w:rPr>
          <w:rFonts w:cstheme="minorHAnsi"/>
          <w:sz w:val="24"/>
          <w:szCs w:val="24"/>
        </w:rPr>
        <w:t>Beykoz</w:t>
      </w:r>
      <w:proofErr w:type="spellEnd"/>
      <w:r w:rsidR="008D45EE" w:rsidRPr="00992C94">
        <w:rPr>
          <w:rFonts w:cstheme="minorHAnsi"/>
          <w:sz w:val="24"/>
          <w:szCs w:val="24"/>
        </w:rPr>
        <w:t xml:space="preserve"> University and</w:t>
      </w:r>
      <w:r w:rsidR="00882B56" w:rsidRPr="00992C94">
        <w:rPr>
          <w:rFonts w:cstheme="minorHAnsi"/>
          <w:sz w:val="24"/>
          <w:szCs w:val="24"/>
        </w:rPr>
        <w:t xml:space="preserve"> Dr.</w:t>
      </w:r>
      <w:r w:rsidR="008D45EE" w:rsidRPr="00992C94">
        <w:rPr>
          <w:rFonts w:cstheme="minorHAnsi"/>
          <w:sz w:val="24"/>
          <w:szCs w:val="24"/>
        </w:rPr>
        <w:t xml:space="preserve"> </w:t>
      </w:r>
      <w:r w:rsidR="008D45EE" w:rsidRPr="00992C94">
        <w:rPr>
          <w:rFonts w:cstheme="minorHAnsi"/>
          <w:b/>
          <w:bCs/>
          <w:sz w:val="24"/>
          <w:szCs w:val="24"/>
        </w:rPr>
        <w:t xml:space="preserve">Athanasios </w:t>
      </w:r>
      <w:proofErr w:type="spellStart"/>
      <w:r w:rsidR="008D45EE" w:rsidRPr="00992C94">
        <w:rPr>
          <w:rFonts w:cstheme="minorHAnsi"/>
          <w:b/>
          <w:bCs/>
          <w:sz w:val="24"/>
          <w:szCs w:val="24"/>
        </w:rPr>
        <w:t>Grammennos</w:t>
      </w:r>
      <w:proofErr w:type="spellEnd"/>
      <w:r w:rsidR="00882B56" w:rsidRPr="00992C94">
        <w:rPr>
          <w:rFonts w:cstheme="minorHAnsi"/>
          <w:sz w:val="24"/>
          <w:szCs w:val="24"/>
        </w:rPr>
        <w:t xml:space="preserve"> of the Friedrich Naumann Foundation for </w:t>
      </w:r>
      <w:r w:rsidR="007B387B" w:rsidRPr="00992C94">
        <w:rPr>
          <w:rFonts w:cstheme="minorHAnsi"/>
          <w:sz w:val="24"/>
          <w:szCs w:val="24"/>
        </w:rPr>
        <w:t>Liberty</w:t>
      </w:r>
      <w:r w:rsidR="00882B56" w:rsidRPr="00992C94">
        <w:rPr>
          <w:rFonts w:cstheme="minorHAnsi"/>
          <w:sz w:val="24"/>
          <w:szCs w:val="24"/>
        </w:rPr>
        <w:t>, Greece Office; and</w:t>
      </w:r>
      <w:r w:rsidR="007E2728" w:rsidRPr="00992C94">
        <w:rPr>
          <w:rFonts w:cstheme="minorHAnsi"/>
          <w:sz w:val="24"/>
          <w:szCs w:val="24"/>
        </w:rPr>
        <w:t xml:space="preserve"> </w:t>
      </w:r>
      <w:r w:rsidR="007E2728" w:rsidRPr="00992C94">
        <w:rPr>
          <w:rFonts w:cstheme="minorHAnsi"/>
          <w:b/>
          <w:sz w:val="24"/>
          <w:szCs w:val="24"/>
        </w:rPr>
        <w:t>“Young Leaders and Civic Engagement”</w:t>
      </w:r>
      <w:r w:rsidR="008D45EE" w:rsidRPr="00992C94">
        <w:rPr>
          <w:rFonts w:cstheme="minorHAnsi"/>
          <w:sz w:val="24"/>
          <w:szCs w:val="24"/>
        </w:rPr>
        <w:t xml:space="preserve"> </w:t>
      </w:r>
      <w:r w:rsidR="00882B56" w:rsidRPr="00992C94">
        <w:rPr>
          <w:rFonts w:cstheme="minorHAnsi"/>
          <w:sz w:val="24"/>
          <w:szCs w:val="24"/>
        </w:rPr>
        <w:t xml:space="preserve">led by Ms. </w:t>
      </w:r>
      <w:proofErr w:type="spellStart"/>
      <w:r w:rsidR="008D45EE" w:rsidRPr="00992C94">
        <w:rPr>
          <w:rFonts w:cstheme="minorHAnsi"/>
          <w:b/>
          <w:bCs/>
          <w:sz w:val="24"/>
          <w:szCs w:val="24"/>
        </w:rPr>
        <w:t>Gülçin</w:t>
      </w:r>
      <w:proofErr w:type="spellEnd"/>
      <w:r w:rsidR="008D45EE" w:rsidRPr="00992C94">
        <w:rPr>
          <w:rFonts w:cstheme="minorHAnsi"/>
          <w:b/>
          <w:bCs/>
          <w:sz w:val="24"/>
          <w:szCs w:val="24"/>
        </w:rPr>
        <w:t xml:space="preserve"> </w:t>
      </w:r>
      <w:proofErr w:type="spellStart"/>
      <w:r w:rsidR="008D45EE" w:rsidRPr="00992C94">
        <w:rPr>
          <w:rFonts w:cstheme="minorHAnsi"/>
          <w:b/>
          <w:bCs/>
          <w:sz w:val="24"/>
          <w:szCs w:val="24"/>
        </w:rPr>
        <w:t>Sınav</w:t>
      </w:r>
      <w:proofErr w:type="spellEnd"/>
      <w:r w:rsidR="008D45EE" w:rsidRPr="00992C94">
        <w:rPr>
          <w:rFonts w:cstheme="minorHAnsi"/>
          <w:sz w:val="24"/>
          <w:szCs w:val="24"/>
        </w:rPr>
        <w:t xml:space="preserve"> </w:t>
      </w:r>
      <w:r w:rsidR="00882B56" w:rsidRPr="00992C94">
        <w:rPr>
          <w:rFonts w:cstheme="minorHAnsi"/>
          <w:sz w:val="24"/>
          <w:szCs w:val="24"/>
        </w:rPr>
        <w:t xml:space="preserve">of </w:t>
      </w:r>
      <w:r w:rsidR="008D45EE" w:rsidRPr="00992C94">
        <w:rPr>
          <w:rFonts w:cstheme="minorHAnsi"/>
          <w:sz w:val="24"/>
          <w:szCs w:val="24"/>
        </w:rPr>
        <w:t xml:space="preserve">FNF Turkey and </w:t>
      </w:r>
      <w:r w:rsidR="00882B56" w:rsidRPr="00992C94">
        <w:rPr>
          <w:rFonts w:cstheme="minorHAnsi"/>
          <w:sz w:val="24"/>
          <w:szCs w:val="24"/>
        </w:rPr>
        <w:t xml:space="preserve">Dr. </w:t>
      </w:r>
      <w:proofErr w:type="spellStart"/>
      <w:r w:rsidR="008D45EE" w:rsidRPr="00992C94">
        <w:rPr>
          <w:rFonts w:cstheme="minorHAnsi"/>
          <w:b/>
          <w:bCs/>
          <w:sz w:val="24"/>
          <w:szCs w:val="24"/>
        </w:rPr>
        <w:t>Angelos</w:t>
      </w:r>
      <w:proofErr w:type="spellEnd"/>
      <w:r w:rsidR="008D45EE" w:rsidRPr="00992C94">
        <w:rPr>
          <w:rFonts w:cstheme="minorHAnsi"/>
          <w:b/>
          <w:bCs/>
          <w:sz w:val="24"/>
          <w:szCs w:val="24"/>
        </w:rPr>
        <w:t xml:space="preserve"> </w:t>
      </w:r>
      <w:proofErr w:type="spellStart"/>
      <w:r w:rsidR="008D45EE" w:rsidRPr="00992C94">
        <w:rPr>
          <w:rFonts w:cstheme="minorHAnsi"/>
          <w:b/>
          <w:bCs/>
          <w:sz w:val="24"/>
          <w:szCs w:val="24"/>
        </w:rPr>
        <w:t>Kaskanis</w:t>
      </w:r>
      <w:proofErr w:type="spellEnd"/>
      <w:r w:rsidR="008D45EE" w:rsidRPr="00992C94">
        <w:rPr>
          <w:rFonts w:cstheme="minorHAnsi"/>
          <w:sz w:val="24"/>
          <w:szCs w:val="24"/>
        </w:rPr>
        <w:t xml:space="preserve"> </w:t>
      </w:r>
      <w:r w:rsidR="00882B56" w:rsidRPr="00992C94">
        <w:rPr>
          <w:rFonts w:cstheme="minorHAnsi"/>
          <w:sz w:val="24"/>
          <w:szCs w:val="24"/>
        </w:rPr>
        <w:t>of the</w:t>
      </w:r>
      <w:r w:rsidR="008D45EE" w:rsidRPr="00992C94">
        <w:rPr>
          <w:rFonts w:cstheme="minorHAnsi"/>
          <w:sz w:val="24"/>
          <w:szCs w:val="24"/>
        </w:rPr>
        <w:t xml:space="preserve"> Tactics Institute for Security and Counter Terrorism</w:t>
      </w:r>
      <w:r w:rsidR="00882B56" w:rsidRPr="00992C94">
        <w:rPr>
          <w:rFonts w:cstheme="minorHAnsi"/>
          <w:sz w:val="24"/>
          <w:szCs w:val="24"/>
        </w:rPr>
        <w:t>.  Another theme that was explored was the role of the media and the need for fact-checking. The aforementioned themes were in the sessions on</w:t>
      </w:r>
      <w:r w:rsidR="007E2728" w:rsidRPr="00992C94">
        <w:rPr>
          <w:rFonts w:cstheme="minorHAnsi"/>
          <w:sz w:val="24"/>
          <w:szCs w:val="24"/>
        </w:rPr>
        <w:t xml:space="preserve"> </w:t>
      </w:r>
      <w:r w:rsidR="007E2728" w:rsidRPr="00992C94">
        <w:rPr>
          <w:rFonts w:cstheme="minorHAnsi"/>
          <w:b/>
          <w:sz w:val="24"/>
          <w:szCs w:val="24"/>
        </w:rPr>
        <w:t>“Communicating Greek-Turkish Relations”</w:t>
      </w:r>
      <w:r w:rsidR="008D45EE" w:rsidRPr="00992C94">
        <w:rPr>
          <w:rFonts w:cstheme="minorHAnsi"/>
          <w:sz w:val="24"/>
          <w:szCs w:val="24"/>
        </w:rPr>
        <w:t xml:space="preserve"> </w:t>
      </w:r>
      <w:r w:rsidR="00882B56" w:rsidRPr="00992C94">
        <w:rPr>
          <w:rFonts w:cstheme="minorHAnsi"/>
          <w:sz w:val="24"/>
          <w:szCs w:val="24"/>
        </w:rPr>
        <w:t>led by Associate Professor</w:t>
      </w:r>
      <w:r w:rsidR="008D45EE" w:rsidRPr="00992C94">
        <w:rPr>
          <w:rFonts w:cstheme="minorHAnsi"/>
          <w:sz w:val="24"/>
          <w:szCs w:val="24"/>
        </w:rPr>
        <w:t xml:space="preserve"> </w:t>
      </w:r>
      <w:r w:rsidR="008D45EE" w:rsidRPr="00992C94">
        <w:rPr>
          <w:rFonts w:cstheme="minorHAnsi"/>
          <w:b/>
          <w:bCs/>
          <w:sz w:val="24"/>
          <w:szCs w:val="24"/>
        </w:rPr>
        <w:t>E</w:t>
      </w:r>
      <w:proofErr w:type="spellStart"/>
      <w:r w:rsidR="008D45EE" w:rsidRPr="00992C94">
        <w:rPr>
          <w:rFonts w:cstheme="minorHAnsi"/>
          <w:b/>
          <w:bCs/>
          <w:sz w:val="24"/>
          <w:szCs w:val="24"/>
        </w:rPr>
        <w:t>ylem</w:t>
      </w:r>
      <w:proofErr w:type="spellEnd"/>
      <w:r w:rsidR="008D45EE" w:rsidRPr="00992C94">
        <w:rPr>
          <w:rFonts w:cstheme="minorHAnsi"/>
          <w:b/>
          <w:bCs/>
          <w:sz w:val="24"/>
          <w:szCs w:val="24"/>
        </w:rPr>
        <w:t xml:space="preserve"> </w:t>
      </w:r>
      <w:proofErr w:type="spellStart"/>
      <w:r w:rsidR="008D45EE" w:rsidRPr="00992C94">
        <w:rPr>
          <w:rFonts w:cstheme="minorHAnsi"/>
          <w:b/>
          <w:bCs/>
          <w:sz w:val="24"/>
          <w:szCs w:val="24"/>
        </w:rPr>
        <w:t>Yanardağoğlu</w:t>
      </w:r>
      <w:proofErr w:type="spellEnd"/>
      <w:r w:rsidR="008D45EE" w:rsidRPr="00992C94">
        <w:rPr>
          <w:rFonts w:cstheme="minorHAnsi"/>
          <w:sz w:val="24"/>
          <w:szCs w:val="24"/>
        </w:rPr>
        <w:t xml:space="preserve"> from Kadir Has University and </w:t>
      </w:r>
      <w:r w:rsidR="00882B56" w:rsidRPr="00992C94">
        <w:rPr>
          <w:rFonts w:cstheme="minorHAnsi"/>
          <w:sz w:val="24"/>
          <w:szCs w:val="24"/>
        </w:rPr>
        <w:t xml:space="preserve">Professor </w:t>
      </w:r>
      <w:r w:rsidR="008D45EE" w:rsidRPr="00992C94">
        <w:rPr>
          <w:rFonts w:cstheme="minorHAnsi"/>
          <w:b/>
          <w:bCs/>
          <w:sz w:val="24"/>
          <w:szCs w:val="24"/>
        </w:rPr>
        <w:t xml:space="preserve">Christos </w:t>
      </w:r>
      <w:proofErr w:type="spellStart"/>
      <w:r w:rsidR="008D45EE" w:rsidRPr="00992C94">
        <w:rPr>
          <w:rFonts w:cstheme="minorHAnsi"/>
          <w:b/>
          <w:bCs/>
          <w:sz w:val="24"/>
          <w:szCs w:val="24"/>
        </w:rPr>
        <w:t>Frangonikolopo</w:t>
      </w:r>
      <w:r w:rsidR="00882B56" w:rsidRPr="00992C94">
        <w:rPr>
          <w:rFonts w:cstheme="minorHAnsi"/>
          <w:b/>
          <w:bCs/>
          <w:sz w:val="24"/>
          <w:szCs w:val="24"/>
        </w:rPr>
        <w:t>ulos</w:t>
      </w:r>
      <w:proofErr w:type="spellEnd"/>
      <w:r w:rsidR="008D45EE" w:rsidRPr="00992C94">
        <w:rPr>
          <w:rFonts w:cstheme="minorHAnsi"/>
          <w:sz w:val="24"/>
          <w:szCs w:val="24"/>
        </w:rPr>
        <w:t xml:space="preserve"> from </w:t>
      </w:r>
      <w:r w:rsidR="00882B56" w:rsidRPr="00992C94">
        <w:rPr>
          <w:rFonts w:cstheme="minorHAnsi"/>
          <w:sz w:val="24"/>
          <w:szCs w:val="24"/>
        </w:rPr>
        <w:t>the Aristotle</w:t>
      </w:r>
      <w:r w:rsidR="008D45EE" w:rsidRPr="00992C94">
        <w:rPr>
          <w:rFonts w:cstheme="minorHAnsi"/>
          <w:sz w:val="24"/>
          <w:szCs w:val="24"/>
        </w:rPr>
        <w:t xml:space="preserve"> University of Thessaloniki</w:t>
      </w:r>
      <w:r w:rsidR="007E2728" w:rsidRPr="00992C94">
        <w:rPr>
          <w:rFonts w:cstheme="minorHAnsi"/>
          <w:sz w:val="24"/>
          <w:szCs w:val="24"/>
        </w:rPr>
        <w:t>,</w:t>
      </w:r>
      <w:r w:rsidR="00882B56" w:rsidRPr="00992C94">
        <w:rPr>
          <w:rFonts w:cstheme="minorHAnsi"/>
          <w:sz w:val="24"/>
          <w:szCs w:val="24"/>
        </w:rPr>
        <w:t xml:space="preserve"> and “</w:t>
      </w:r>
      <w:r w:rsidR="00160D33" w:rsidRPr="00992C94">
        <w:rPr>
          <w:rFonts w:cstheme="minorHAnsi"/>
          <w:b/>
          <w:sz w:val="24"/>
          <w:szCs w:val="24"/>
        </w:rPr>
        <w:t>Fact Checking Priorities and Challenges</w:t>
      </w:r>
      <w:r w:rsidR="007E2728" w:rsidRPr="00992C94">
        <w:rPr>
          <w:rFonts w:cstheme="minorHAnsi"/>
          <w:b/>
          <w:sz w:val="24"/>
          <w:szCs w:val="24"/>
        </w:rPr>
        <w:t>”</w:t>
      </w:r>
      <w:r w:rsidR="008D45EE" w:rsidRPr="00992C94">
        <w:rPr>
          <w:rFonts w:cstheme="minorHAnsi"/>
          <w:sz w:val="24"/>
          <w:szCs w:val="24"/>
        </w:rPr>
        <w:t xml:space="preserve"> </w:t>
      </w:r>
      <w:r w:rsidR="00882B56" w:rsidRPr="00992C94">
        <w:rPr>
          <w:rFonts w:cstheme="minorHAnsi"/>
          <w:sz w:val="24"/>
          <w:szCs w:val="24"/>
        </w:rPr>
        <w:t>led by Mr.</w:t>
      </w:r>
      <w:r w:rsidR="008D45EE" w:rsidRPr="00992C94">
        <w:rPr>
          <w:rFonts w:cstheme="minorHAnsi"/>
          <w:sz w:val="24"/>
          <w:szCs w:val="24"/>
        </w:rPr>
        <w:t xml:space="preserve"> </w:t>
      </w:r>
      <w:proofErr w:type="spellStart"/>
      <w:r w:rsidR="008D45EE" w:rsidRPr="00992C94">
        <w:rPr>
          <w:rFonts w:cstheme="minorHAnsi"/>
          <w:b/>
          <w:bCs/>
          <w:sz w:val="24"/>
          <w:szCs w:val="24"/>
        </w:rPr>
        <w:t>Koray</w:t>
      </w:r>
      <w:proofErr w:type="spellEnd"/>
      <w:r w:rsidR="008D45EE" w:rsidRPr="00992C94">
        <w:rPr>
          <w:rFonts w:cstheme="minorHAnsi"/>
          <w:b/>
          <w:bCs/>
          <w:sz w:val="24"/>
          <w:szCs w:val="24"/>
        </w:rPr>
        <w:t xml:space="preserve"> </w:t>
      </w:r>
      <w:proofErr w:type="spellStart"/>
      <w:r w:rsidR="008D45EE" w:rsidRPr="00992C94">
        <w:rPr>
          <w:rFonts w:cstheme="minorHAnsi"/>
          <w:b/>
          <w:bCs/>
          <w:sz w:val="24"/>
          <w:szCs w:val="24"/>
        </w:rPr>
        <w:t>Kaplıca</w:t>
      </w:r>
      <w:proofErr w:type="spellEnd"/>
      <w:r w:rsidR="008D45EE" w:rsidRPr="00992C94">
        <w:rPr>
          <w:rFonts w:cstheme="minorHAnsi"/>
          <w:sz w:val="24"/>
          <w:szCs w:val="24"/>
        </w:rPr>
        <w:t xml:space="preserve"> from </w:t>
      </w:r>
      <w:proofErr w:type="spellStart"/>
      <w:r w:rsidR="008D45EE" w:rsidRPr="00992C94">
        <w:rPr>
          <w:rFonts w:cstheme="minorHAnsi"/>
          <w:sz w:val="24"/>
          <w:szCs w:val="24"/>
        </w:rPr>
        <w:t>Izlemedeyiz</w:t>
      </w:r>
      <w:proofErr w:type="spellEnd"/>
      <w:r w:rsidR="007E2728" w:rsidRPr="00992C94">
        <w:rPr>
          <w:rFonts w:cstheme="minorHAnsi"/>
          <w:sz w:val="24"/>
          <w:szCs w:val="24"/>
        </w:rPr>
        <w:t xml:space="preserve">, </w:t>
      </w:r>
      <w:r w:rsidR="00882B56" w:rsidRPr="00992C94">
        <w:rPr>
          <w:rFonts w:cstheme="minorHAnsi"/>
          <w:sz w:val="24"/>
          <w:szCs w:val="24"/>
        </w:rPr>
        <w:t xml:space="preserve">a fact-checking </w:t>
      </w:r>
      <w:r w:rsidR="007B387B" w:rsidRPr="00992C94">
        <w:rPr>
          <w:rFonts w:cstheme="minorHAnsi"/>
          <w:sz w:val="24"/>
          <w:szCs w:val="24"/>
        </w:rPr>
        <w:t>venture based in Istanbul.</w:t>
      </w:r>
    </w:p>
    <w:p w14:paraId="75110381" w14:textId="77777777" w:rsidR="003646D6" w:rsidRPr="00992C94" w:rsidRDefault="003646D6" w:rsidP="00F44503">
      <w:pPr>
        <w:spacing w:after="0" w:line="360" w:lineRule="auto"/>
        <w:jc w:val="both"/>
        <w:rPr>
          <w:rFonts w:cstheme="minorHAnsi"/>
          <w:sz w:val="24"/>
          <w:szCs w:val="24"/>
        </w:rPr>
      </w:pPr>
    </w:p>
    <w:p w14:paraId="28C05404" w14:textId="1927902D" w:rsidR="007E2728" w:rsidRPr="00992C94" w:rsidRDefault="008D45EE" w:rsidP="003646D6">
      <w:pPr>
        <w:spacing w:after="0" w:line="360" w:lineRule="auto"/>
        <w:jc w:val="both"/>
        <w:rPr>
          <w:rFonts w:cstheme="minorHAnsi"/>
          <w:sz w:val="24"/>
          <w:szCs w:val="24"/>
        </w:rPr>
      </w:pPr>
      <w:r w:rsidRPr="00992C94">
        <w:rPr>
          <w:rFonts w:cstheme="minorHAnsi"/>
          <w:sz w:val="24"/>
          <w:szCs w:val="24"/>
        </w:rPr>
        <w:t xml:space="preserve">In addition to </w:t>
      </w:r>
      <w:r w:rsidR="007B387B" w:rsidRPr="00992C94">
        <w:rPr>
          <w:rFonts w:cstheme="minorHAnsi"/>
          <w:sz w:val="24"/>
          <w:szCs w:val="24"/>
        </w:rPr>
        <w:t>thematic sessions</w:t>
      </w:r>
      <w:r w:rsidRPr="00992C94">
        <w:rPr>
          <w:rFonts w:cstheme="minorHAnsi"/>
          <w:sz w:val="24"/>
          <w:szCs w:val="24"/>
        </w:rPr>
        <w:t>, a</w:t>
      </w:r>
      <w:r w:rsidR="007E2728" w:rsidRPr="00992C94">
        <w:rPr>
          <w:rFonts w:cstheme="minorHAnsi"/>
          <w:sz w:val="24"/>
          <w:szCs w:val="24"/>
        </w:rPr>
        <w:t xml:space="preserve">n online version of the </w:t>
      </w:r>
      <w:r w:rsidR="007B387B" w:rsidRPr="00992C94">
        <w:rPr>
          <w:rFonts w:cstheme="minorHAnsi"/>
          <w:b/>
          <w:sz w:val="24"/>
          <w:szCs w:val="24"/>
        </w:rPr>
        <w:t>Peer-to-Peer</w:t>
      </w:r>
      <w:r w:rsidR="007E2728" w:rsidRPr="00992C94">
        <w:rPr>
          <w:rFonts w:cstheme="minorHAnsi"/>
          <w:b/>
          <w:sz w:val="24"/>
          <w:szCs w:val="24"/>
        </w:rPr>
        <w:t xml:space="preserve"> Workshop</w:t>
      </w:r>
      <w:r w:rsidR="007E2728" w:rsidRPr="00992C94">
        <w:rPr>
          <w:rFonts w:cstheme="minorHAnsi"/>
          <w:sz w:val="24"/>
          <w:szCs w:val="24"/>
        </w:rPr>
        <w:t xml:space="preserve"> </w:t>
      </w:r>
      <w:r w:rsidR="007B387B" w:rsidRPr="00992C94">
        <w:rPr>
          <w:rFonts w:cstheme="minorHAnsi"/>
          <w:sz w:val="24"/>
          <w:szCs w:val="24"/>
        </w:rPr>
        <w:t>was</w:t>
      </w:r>
      <w:r w:rsidRPr="00992C94">
        <w:rPr>
          <w:rFonts w:cstheme="minorHAnsi"/>
          <w:sz w:val="24"/>
          <w:szCs w:val="24"/>
        </w:rPr>
        <w:t xml:space="preserve"> led by </w:t>
      </w:r>
      <w:r w:rsidR="007B387B" w:rsidRPr="00992C94">
        <w:rPr>
          <w:rFonts w:cstheme="minorHAnsi"/>
          <w:sz w:val="24"/>
          <w:szCs w:val="24"/>
        </w:rPr>
        <w:t>Dr.</w:t>
      </w:r>
      <w:r w:rsidRPr="00992C94">
        <w:rPr>
          <w:rFonts w:cstheme="minorHAnsi"/>
          <w:sz w:val="24"/>
          <w:szCs w:val="24"/>
        </w:rPr>
        <w:t xml:space="preserve"> </w:t>
      </w:r>
      <w:r w:rsidRPr="00992C94">
        <w:rPr>
          <w:rFonts w:cstheme="minorHAnsi"/>
          <w:b/>
          <w:bCs/>
          <w:sz w:val="24"/>
          <w:szCs w:val="24"/>
        </w:rPr>
        <w:t xml:space="preserve">Andreas </w:t>
      </w:r>
      <w:proofErr w:type="spellStart"/>
      <w:r w:rsidRPr="00992C94">
        <w:rPr>
          <w:rFonts w:cstheme="minorHAnsi"/>
          <w:b/>
          <w:bCs/>
          <w:sz w:val="24"/>
          <w:szCs w:val="24"/>
        </w:rPr>
        <w:t>Kotelis</w:t>
      </w:r>
      <w:proofErr w:type="spellEnd"/>
      <w:r w:rsidRPr="00992C94">
        <w:rPr>
          <w:rFonts w:cstheme="minorHAnsi"/>
          <w:sz w:val="24"/>
          <w:szCs w:val="24"/>
        </w:rPr>
        <w:t xml:space="preserve"> from </w:t>
      </w:r>
      <w:r w:rsidR="007B387B" w:rsidRPr="00992C94">
        <w:rPr>
          <w:rFonts w:cstheme="minorHAnsi"/>
          <w:sz w:val="24"/>
          <w:szCs w:val="24"/>
        </w:rPr>
        <w:t xml:space="preserve">the </w:t>
      </w:r>
      <w:r w:rsidRPr="00992C94">
        <w:rPr>
          <w:rFonts w:cstheme="minorHAnsi"/>
          <w:sz w:val="24"/>
          <w:szCs w:val="24"/>
        </w:rPr>
        <w:t xml:space="preserve">University of Malta and </w:t>
      </w:r>
      <w:r w:rsidR="007B387B" w:rsidRPr="00992C94">
        <w:rPr>
          <w:rFonts w:cstheme="minorHAnsi"/>
          <w:sz w:val="24"/>
          <w:szCs w:val="24"/>
        </w:rPr>
        <w:t xml:space="preserve">Assistant Professor </w:t>
      </w:r>
      <w:proofErr w:type="spellStart"/>
      <w:r w:rsidRPr="00992C94">
        <w:rPr>
          <w:rFonts w:cstheme="minorHAnsi"/>
          <w:b/>
          <w:bCs/>
          <w:sz w:val="24"/>
          <w:szCs w:val="24"/>
        </w:rPr>
        <w:t>Cihan</w:t>
      </w:r>
      <w:proofErr w:type="spellEnd"/>
      <w:r w:rsidRPr="00992C94">
        <w:rPr>
          <w:rFonts w:cstheme="minorHAnsi"/>
          <w:b/>
          <w:bCs/>
          <w:sz w:val="24"/>
          <w:szCs w:val="24"/>
        </w:rPr>
        <w:t xml:space="preserve"> </w:t>
      </w:r>
      <w:proofErr w:type="spellStart"/>
      <w:r w:rsidRPr="00992C94">
        <w:rPr>
          <w:rFonts w:cstheme="minorHAnsi"/>
          <w:b/>
          <w:bCs/>
          <w:sz w:val="24"/>
          <w:szCs w:val="24"/>
        </w:rPr>
        <w:t>Dizdaroğlu</w:t>
      </w:r>
      <w:proofErr w:type="spellEnd"/>
      <w:r w:rsidRPr="00992C94">
        <w:rPr>
          <w:rFonts w:cstheme="minorHAnsi"/>
          <w:sz w:val="24"/>
          <w:szCs w:val="24"/>
        </w:rPr>
        <w:t xml:space="preserve"> from Kadir Has University</w:t>
      </w:r>
      <w:r w:rsidR="007B387B" w:rsidRPr="00992C94">
        <w:rPr>
          <w:rFonts w:cstheme="minorHAnsi"/>
          <w:sz w:val="24"/>
          <w:szCs w:val="24"/>
        </w:rPr>
        <w:t xml:space="preserve">. They were supported by three CIES-affiliated facilitators: Ms. </w:t>
      </w:r>
      <w:proofErr w:type="spellStart"/>
      <w:r w:rsidR="007B387B" w:rsidRPr="00992C94">
        <w:rPr>
          <w:rFonts w:cstheme="minorHAnsi"/>
          <w:b/>
          <w:bCs/>
          <w:sz w:val="24"/>
          <w:szCs w:val="24"/>
        </w:rPr>
        <w:t>Simla</w:t>
      </w:r>
      <w:proofErr w:type="spellEnd"/>
      <w:r w:rsidR="007B387B" w:rsidRPr="00992C94">
        <w:rPr>
          <w:rFonts w:cstheme="minorHAnsi"/>
          <w:b/>
          <w:bCs/>
          <w:sz w:val="24"/>
          <w:szCs w:val="24"/>
        </w:rPr>
        <w:t xml:space="preserve"> </w:t>
      </w:r>
      <w:proofErr w:type="spellStart"/>
      <w:r w:rsidR="007B387B" w:rsidRPr="00992C94">
        <w:rPr>
          <w:rFonts w:cstheme="minorHAnsi"/>
          <w:b/>
          <w:bCs/>
          <w:sz w:val="24"/>
          <w:szCs w:val="24"/>
        </w:rPr>
        <w:t>Yavas</w:t>
      </w:r>
      <w:proofErr w:type="spellEnd"/>
      <w:r w:rsidR="007B387B" w:rsidRPr="00992C94">
        <w:rPr>
          <w:rFonts w:cstheme="minorHAnsi"/>
          <w:sz w:val="24"/>
          <w:szCs w:val="24"/>
        </w:rPr>
        <w:t xml:space="preserve">, Dr. </w:t>
      </w:r>
      <w:r w:rsidR="007B387B" w:rsidRPr="00992C94">
        <w:rPr>
          <w:rFonts w:cstheme="minorHAnsi"/>
          <w:b/>
          <w:bCs/>
          <w:sz w:val="24"/>
          <w:szCs w:val="24"/>
        </w:rPr>
        <w:t xml:space="preserve">Emre </w:t>
      </w:r>
      <w:proofErr w:type="spellStart"/>
      <w:r w:rsidR="007B387B" w:rsidRPr="00992C94">
        <w:rPr>
          <w:rFonts w:cstheme="minorHAnsi"/>
          <w:b/>
          <w:bCs/>
          <w:sz w:val="24"/>
          <w:szCs w:val="24"/>
        </w:rPr>
        <w:t>Metin</w:t>
      </w:r>
      <w:proofErr w:type="spellEnd"/>
      <w:r w:rsidR="007B387B" w:rsidRPr="00992C94">
        <w:rPr>
          <w:rFonts w:cstheme="minorHAnsi"/>
          <w:b/>
          <w:bCs/>
          <w:sz w:val="24"/>
          <w:szCs w:val="24"/>
        </w:rPr>
        <w:t xml:space="preserve"> Bil</w:t>
      </w:r>
      <w:r w:rsidR="007B387B" w:rsidRPr="00992C94">
        <w:rPr>
          <w:rFonts w:cstheme="minorHAnsi"/>
          <w:sz w:val="24"/>
          <w:szCs w:val="24"/>
        </w:rPr>
        <w:t xml:space="preserve">giner, and Mr. </w:t>
      </w:r>
      <w:r w:rsidR="007B387B" w:rsidRPr="00992C94">
        <w:rPr>
          <w:rFonts w:cstheme="minorHAnsi"/>
          <w:b/>
          <w:bCs/>
          <w:sz w:val="24"/>
          <w:szCs w:val="24"/>
        </w:rPr>
        <w:t>Abdullah Arslan</w:t>
      </w:r>
      <w:r w:rsidR="007B387B" w:rsidRPr="00992C94">
        <w:rPr>
          <w:rFonts w:cstheme="minorHAnsi"/>
          <w:sz w:val="24"/>
          <w:szCs w:val="24"/>
        </w:rPr>
        <w:t>.</w:t>
      </w:r>
      <w:r w:rsidR="007E2728" w:rsidRPr="00992C94">
        <w:rPr>
          <w:rFonts w:cstheme="minorHAnsi"/>
          <w:sz w:val="24"/>
          <w:szCs w:val="24"/>
        </w:rPr>
        <w:t xml:space="preserve"> </w:t>
      </w:r>
      <w:r w:rsidR="003646D6" w:rsidRPr="00992C94">
        <w:rPr>
          <w:rFonts w:cstheme="minorHAnsi"/>
          <w:sz w:val="24"/>
          <w:szCs w:val="24"/>
        </w:rPr>
        <w:t>The p</w:t>
      </w:r>
      <w:r w:rsidR="00B375F4" w:rsidRPr="00992C94">
        <w:rPr>
          <w:rFonts w:cstheme="minorHAnsi"/>
          <w:sz w:val="24"/>
          <w:szCs w:val="24"/>
        </w:rPr>
        <w:t xml:space="preserve">articipants </w:t>
      </w:r>
      <w:r w:rsidR="003646D6" w:rsidRPr="00992C94">
        <w:rPr>
          <w:rFonts w:cstheme="minorHAnsi"/>
          <w:sz w:val="24"/>
          <w:szCs w:val="24"/>
        </w:rPr>
        <w:t xml:space="preserve">brainstormed on the triggers that foster positive </w:t>
      </w:r>
      <w:r w:rsidR="00647974" w:rsidRPr="00992C94">
        <w:rPr>
          <w:rFonts w:cstheme="minorHAnsi"/>
          <w:sz w:val="24"/>
          <w:szCs w:val="24"/>
        </w:rPr>
        <w:t xml:space="preserve">change in </w:t>
      </w:r>
      <w:r w:rsidR="003646D6" w:rsidRPr="00992C94">
        <w:rPr>
          <w:rFonts w:cstheme="minorHAnsi"/>
          <w:sz w:val="24"/>
          <w:szCs w:val="24"/>
        </w:rPr>
        <w:t>Greek-Turkish relations</w:t>
      </w:r>
      <w:r w:rsidR="007B387B" w:rsidRPr="00992C94">
        <w:rPr>
          <w:rFonts w:cstheme="minorHAnsi"/>
          <w:sz w:val="24"/>
          <w:szCs w:val="24"/>
        </w:rPr>
        <w:t xml:space="preserve"> in a series of workshop sessions. They worked in groups </w:t>
      </w:r>
      <w:r w:rsidR="003646D6" w:rsidRPr="00992C94">
        <w:rPr>
          <w:rFonts w:cstheme="minorHAnsi"/>
          <w:sz w:val="24"/>
          <w:szCs w:val="24"/>
        </w:rPr>
        <w:t xml:space="preserve">and </w:t>
      </w:r>
      <w:r w:rsidR="00B375F4" w:rsidRPr="00992C94">
        <w:rPr>
          <w:rFonts w:cstheme="minorHAnsi"/>
          <w:sz w:val="24"/>
          <w:szCs w:val="24"/>
        </w:rPr>
        <w:t xml:space="preserve">developed </w:t>
      </w:r>
      <w:r w:rsidR="007B387B" w:rsidRPr="00992C94">
        <w:rPr>
          <w:rFonts w:cstheme="minorHAnsi"/>
          <w:sz w:val="24"/>
          <w:szCs w:val="24"/>
        </w:rPr>
        <w:t>four</w:t>
      </w:r>
      <w:r w:rsidR="00B375F4" w:rsidRPr="00992C94">
        <w:rPr>
          <w:rFonts w:cstheme="minorHAnsi"/>
          <w:sz w:val="24"/>
          <w:szCs w:val="24"/>
        </w:rPr>
        <w:t xml:space="preserve"> action plans on media literacy, fact-checking, culinary fairs, and youth exchange programs </w:t>
      </w:r>
      <w:r w:rsidR="007B387B" w:rsidRPr="00992C94">
        <w:rPr>
          <w:rFonts w:cstheme="minorHAnsi"/>
          <w:sz w:val="24"/>
          <w:szCs w:val="24"/>
        </w:rPr>
        <w:t>which were</w:t>
      </w:r>
      <w:r w:rsidR="00B375F4" w:rsidRPr="00992C94">
        <w:rPr>
          <w:rFonts w:cstheme="minorHAnsi"/>
          <w:sz w:val="24"/>
          <w:szCs w:val="24"/>
        </w:rPr>
        <w:t xml:space="preserve"> presented</w:t>
      </w:r>
      <w:r w:rsidR="007B387B" w:rsidRPr="00992C94">
        <w:rPr>
          <w:rFonts w:cstheme="minorHAnsi"/>
          <w:sz w:val="24"/>
          <w:szCs w:val="24"/>
        </w:rPr>
        <w:t xml:space="preserve"> on the last day of the Symposium following a roundtable discussion of the lessons learned and the way forward </w:t>
      </w:r>
      <w:r w:rsidR="00B375F4" w:rsidRPr="00992C94">
        <w:rPr>
          <w:rFonts w:cstheme="minorHAnsi"/>
          <w:sz w:val="24"/>
          <w:szCs w:val="24"/>
        </w:rPr>
        <w:t xml:space="preserve">at the end of the Symposium. </w:t>
      </w:r>
    </w:p>
    <w:p w14:paraId="207C86CA" w14:textId="644BAE80" w:rsidR="007B387B" w:rsidRPr="00992C94" w:rsidRDefault="007B387B" w:rsidP="003646D6">
      <w:pPr>
        <w:spacing w:after="0" w:line="360" w:lineRule="auto"/>
        <w:jc w:val="both"/>
        <w:rPr>
          <w:rFonts w:cstheme="minorHAnsi"/>
          <w:sz w:val="24"/>
          <w:szCs w:val="24"/>
        </w:rPr>
      </w:pPr>
    </w:p>
    <w:p w14:paraId="46724A67" w14:textId="640ECC1C" w:rsidR="007B387B" w:rsidRPr="00992C94" w:rsidRDefault="007B387B" w:rsidP="003646D6">
      <w:pPr>
        <w:spacing w:after="0" w:line="360" w:lineRule="auto"/>
        <w:jc w:val="both"/>
        <w:rPr>
          <w:rFonts w:cstheme="minorHAnsi"/>
          <w:sz w:val="24"/>
          <w:szCs w:val="24"/>
        </w:rPr>
      </w:pPr>
      <w:r w:rsidRPr="00992C94">
        <w:rPr>
          <w:rFonts w:cstheme="minorHAnsi"/>
          <w:sz w:val="24"/>
          <w:szCs w:val="24"/>
        </w:rPr>
        <w:t xml:space="preserve">Apart from being held as an online Symposium for the first time, this edition of the GTYLS was unique in that participants from previous editions were allowed to take part. This allowed the organizers to build upon the acquis of this initiative and develop a core group of committed young Greek and Turkish future leaders that seek dialogue at a time of extended tensions between the two countries. </w:t>
      </w:r>
    </w:p>
    <w:p w14:paraId="2ACF6AA0" w14:textId="723A3B5D" w:rsidR="007B387B" w:rsidRPr="00992C94" w:rsidRDefault="007B387B" w:rsidP="003646D6">
      <w:pPr>
        <w:spacing w:after="0" w:line="360" w:lineRule="auto"/>
        <w:jc w:val="both"/>
        <w:rPr>
          <w:rFonts w:cstheme="minorHAnsi"/>
          <w:sz w:val="24"/>
          <w:szCs w:val="24"/>
        </w:rPr>
      </w:pPr>
    </w:p>
    <w:p w14:paraId="50C9732C" w14:textId="0E3B45EC" w:rsidR="00992C94" w:rsidRDefault="007B387B" w:rsidP="003646D6">
      <w:pPr>
        <w:spacing w:after="0" w:line="360" w:lineRule="auto"/>
        <w:jc w:val="both"/>
        <w:rPr>
          <w:rFonts w:cstheme="minorHAnsi"/>
          <w:sz w:val="24"/>
          <w:szCs w:val="24"/>
        </w:rPr>
      </w:pPr>
      <w:r w:rsidRPr="00992C94">
        <w:rPr>
          <w:rFonts w:cstheme="minorHAnsi"/>
          <w:sz w:val="24"/>
          <w:szCs w:val="24"/>
        </w:rPr>
        <w:t>Two new initiatives related to the GTYLS were announced at the end the event. The first is the expected launch of a dedicated website f</w:t>
      </w:r>
      <w:r w:rsidR="00992C94" w:rsidRPr="00992C94">
        <w:rPr>
          <w:rFonts w:cstheme="minorHAnsi"/>
          <w:sz w:val="24"/>
          <w:szCs w:val="24"/>
        </w:rPr>
        <w:t>or the Greek Turkish Young Leaders Symposium to be launched in January 2021</w:t>
      </w:r>
      <w:r w:rsidRPr="00992C94">
        <w:rPr>
          <w:rFonts w:cstheme="minorHAnsi"/>
          <w:sz w:val="24"/>
          <w:szCs w:val="24"/>
        </w:rPr>
        <w:t xml:space="preserve"> </w:t>
      </w:r>
      <w:r w:rsidR="00992C94" w:rsidRPr="00992C94">
        <w:rPr>
          <w:rFonts w:cstheme="minorHAnsi"/>
          <w:sz w:val="24"/>
          <w:szCs w:val="24"/>
        </w:rPr>
        <w:t xml:space="preserve">with the co-sponsorship of NATO’s Public Diplomacy Division. The second was a launch of the first </w:t>
      </w:r>
      <w:proofErr w:type="spellStart"/>
      <w:r w:rsidR="00992C94" w:rsidRPr="00992C94">
        <w:rPr>
          <w:rFonts w:cstheme="minorHAnsi"/>
          <w:sz w:val="24"/>
          <w:szCs w:val="24"/>
        </w:rPr>
        <w:t>Mico</w:t>
      </w:r>
      <w:proofErr w:type="spellEnd"/>
      <w:r w:rsidR="00992C94" w:rsidRPr="00992C94">
        <w:rPr>
          <w:rFonts w:cstheme="minorHAnsi"/>
          <w:sz w:val="24"/>
          <w:szCs w:val="24"/>
        </w:rPr>
        <w:t xml:space="preserve">-Grants for collaborative Greek-Turkish Study </w:t>
      </w:r>
      <w:r w:rsidR="00992C94" w:rsidRPr="00992C94">
        <w:rPr>
          <w:rFonts w:cstheme="minorHAnsi"/>
          <w:sz w:val="24"/>
          <w:szCs w:val="24"/>
        </w:rPr>
        <w:lastRenderedPageBreak/>
        <w:t xml:space="preserve">Projects. </w:t>
      </w:r>
      <w:r w:rsidR="00992C94" w:rsidRPr="00992C94">
        <w:rPr>
          <w:rFonts w:cstheme="minorHAnsi"/>
          <w:sz w:val="24"/>
          <w:szCs w:val="24"/>
        </w:rPr>
        <w:t xml:space="preserve">This new initiative between the </w:t>
      </w:r>
      <w:r w:rsidR="00992C94" w:rsidRPr="00992C94">
        <w:rPr>
          <w:rFonts w:cstheme="minorHAnsi"/>
          <w:b/>
          <w:bCs/>
          <w:sz w:val="24"/>
          <w:szCs w:val="24"/>
        </w:rPr>
        <w:t xml:space="preserve">Center for International and European Studies (CIES) at Kadir Has University; the Department of International, European and Area Studies at the </w:t>
      </w:r>
      <w:proofErr w:type="spellStart"/>
      <w:r w:rsidR="00992C94" w:rsidRPr="00992C94">
        <w:rPr>
          <w:rFonts w:cstheme="minorHAnsi"/>
          <w:b/>
          <w:bCs/>
          <w:sz w:val="24"/>
          <w:szCs w:val="24"/>
        </w:rPr>
        <w:t>Panteion</w:t>
      </w:r>
      <w:proofErr w:type="spellEnd"/>
      <w:r w:rsidR="00992C94" w:rsidRPr="00992C94">
        <w:rPr>
          <w:rFonts w:cstheme="minorHAnsi"/>
          <w:b/>
          <w:bCs/>
          <w:sz w:val="24"/>
          <w:szCs w:val="24"/>
        </w:rPr>
        <w:t xml:space="preserve"> University of Athens, and the Istanbul office of the Friedrich Naumann Foundation for Freedom</w:t>
      </w:r>
      <w:r w:rsidR="00992C94" w:rsidRPr="00992C94">
        <w:rPr>
          <w:rFonts w:cstheme="minorHAnsi"/>
          <w:sz w:val="24"/>
          <w:szCs w:val="24"/>
        </w:rPr>
        <w:t xml:space="preserve"> </w:t>
      </w:r>
      <w:r w:rsidR="00992C94" w:rsidRPr="00992C94">
        <w:rPr>
          <w:sz w:val="24"/>
          <w:szCs w:val="24"/>
        </w:rPr>
        <w:t>aims</w:t>
      </w:r>
      <w:r w:rsidR="00992C94" w:rsidRPr="00992C94">
        <w:rPr>
          <w:sz w:val="24"/>
          <w:szCs w:val="24"/>
        </w:rPr>
        <w:t xml:space="preserve"> to encourage and support young Turkish and Greek scholars and journalists and others to develop and write together a research/policy paper which will highlight an area of common ground and cooperation between Greece and Turkey.</w:t>
      </w:r>
      <w:r w:rsidR="00992C94" w:rsidRPr="00992C94">
        <w:rPr>
          <w:sz w:val="24"/>
          <w:szCs w:val="24"/>
        </w:rPr>
        <w:t xml:space="preserve"> Three micro-grants of </w:t>
      </w:r>
      <w:r w:rsidR="00992C94" w:rsidRPr="00992C94">
        <w:rPr>
          <w:sz w:val="24"/>
          <w:szCs w:val="24"/>
        </w:rPr>
        <w:t>€ 1000 each</w:t>
      </w:r>
      <w:r w:rsidR="00992C94" w:rsidRPr="00992C94">
        <w:rPr>
          <w:sz w:val="24"/>
          <w:szCs w:val="24"/>
        </w:rPr>
        <w:t xml:space="preserve"> will be given in 2021.</w:t>
      </w:r>
    </w:p>
    <w:p w14:paraId="12F62057" w14:textId="07436687" w:rsidR="00992C94" w:rsidRDefault="00992C94" w:rsidP="003646D6">
      <w:pPr>
        <w:spacing w:after="0" w:line="360" w:lineRule="auto"/>
        <w:jc w:val="both"/>
        <w:rPr>
          <w:rFonts w:cstheme="minorHAnsi"/>
          <w:sz w:val="24"/>
          <w:szCs w:val="24"/>
        </w:rPr>
      </w:pPr>
    </w:p>
    <w:p w14:paraId="3FC0F002" w14:textId="02E73E27" w:rsidR="00992C94" w:rsidRDefault="00992C94" w:rsidP="003646D6">
      <w:pPr>
        <w:spacing w:after="0" w:line="360" w:lineRule="auto"/>
        <w:jc w:val="both"/>
        <w:rPr>
          <w:rFonts w:cstheme="minorHAnsi"/>
          <w:sz w:val="24"/>
          <w:szCs w:val="24"/>
        </w:rPr>
      </w:pPr>
      <w:r>
        <w:rPr>
          <w:rFonts w:cstheme="minorHAnsi"/>
          <w:sz w:val="24"/>
          <w:szCs w:val="24"/>
        </w:rPr>
        <w:t>It was also announced that the intention of the organizers is to continue with this project in 2021 with at least two meetings – one online version in the first half of 2021 and an in-person meeting in Athens in the second half of the year. The organizers are also exploring holding an online Greek-Turkish workshop on media literacy.</w:t>
      </w:r>
    </w:p>
    <w:p w14:paraId="7C48049A" w14:textId="71E58F1E" w:rsidR="00992C94" w:rsidRDefault="00992C94" w:rsidP="003646D6">
      <w:pPr>
        <w:spacing w:after="0" w:line="360" w:lineRule="auto"/>
        <w:jc w:val="both"/>
        <w:rPr>
          <w:rFonts w:cstheme="minorHAnsi"/>
          <w:sz w:val="24"/>
          <w:szCs w:val="24"/>
        </w:rPr>
      </w:pPr>
    </w:p>
    <w:p w14:paraId="0EB05688" w14:textId="75D12F2D" w:rsidR="00992C94" w:rsidRPr="00992C94" w:rsidRDefault="00992C94" w:rsidP="00992C94">
      <w:pPr>
        <w:spacing w:after="0" w:line="240" w:lineRule="auto"/>
        <w:jc w:val="both"/>
        <w:rPr>
          <w:rFonts w:cstheme="minorHAnsi"/>
          <w:b/>
          <w:bCs/>
          <w:sz w:val="24"/>
          <w:szCs w:val="24"/>
        </w:rPr>
      </w:pPr>
      <w:proofErr w:type="spellStart"/>
      <w:r w:rsidRPr="00992C94">
        <w:rPr>
          <w:rFonts w:cstheme="minorHAnsi"/>
          <w:b/>
          <w:bCs/>
          <w:sz w:val="24"/>
          <w:szCs w:val="24"/>
        </w:rPr>
        <w:t>Dimitrios</w:t>
      </w:r>
      <w:proofErr w:type="spellEnd"/>
      <w:r w:rsidRPr="00992C94">
        <w:rPr>
          <w:rFonts w:cstheme="minorHAnsi"/>
          <w:b/>
          <w:bCs/>
          <w:sz w:val="24"/>
          <w:szCs w:val="24"/>
        </w:rPr>
        <w:t xml:space="preserve"> </w:t>
      </w:r>
      <w:proofErr w:type="spellStart"/>
      <w:r w:rsidRPr="00992C94">
        <w:rPr>
          <w:rFonts w:cstheme="minorHAnsi"/>
          <w:b/>
          <w:bCs/>
          <w:sz w:val="24"/>
          <w:szCs w:val="24"/>
        </w:rPr>
        <w:t>Triantaphyllou</w:t>
      </w:r>
      <w:proofErr w:type="spellEnd"/>
    </w:p>
    <w:p w14:paraId="750BC58F" w14:textId="07E4FDA0" w:rsidR="00992C94" w:rsidRPr="00992C94" w:rsidRDefault="00992C94" w:rsidP="00992C94">
      <w:pPr>
        <w:spacing w:after="0" w:line="240" w:lineRule="auto"/>
        <w:jc w:val="both"/>
        <w:rPr>
          <w:rFonts w:cstheme="minorHAnsi"/>
          <w:b/>
          <w:bCs/>
          <w:sz w:val="24"/>
          <w:szCs w:val="24"/>
        </w:rPr>
      </w:pPr>
      <w:r w:rsidRPr="00992C94">
        <w:rPr>
          <w:rFonts w:cstheme="minorHAnsi"/>
          <w:b/>
          <w:bCs/>
          <w:sz w:val="24"/>
          <w:szCs w:val="24"/>
        </w:rPr>
        <w:t>Istanbul, 22 December 2020</w:t>
      </w:r>
    </w:p>
    <w:sectPr w:rsidR="00992C94" w:rsidRPr="00992C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728"/>
    <w:rsid w:val="00160D33"/>
    <w:rsid w:val="00280CAB"/>
    <w:rsid w:val="002C3736"/>
    <w:rsid w:val="003646D6"/>
    <w:rsid w:val="0044466D"/>
    <w:rsid w:val="00547B1A"/>
    <w:rsid w:val="00647974"/>
    <w:rsid w:val="006C25A6"/>
    <w:rsid w:val="007B155A"/>
    <w:rsid w:val="007B387B"/>
    <w:rsid w:val="007E2728"/>
    <w:rsid w:val="00882B56"/>
    <w:rsid w:val="008D45EE"/>
    <w:rsid w:val="008D52D4"/>
    <w:rsid w:val="008E2165"/>
    <w:rsid w:val="00907397"/>
    <w:rsid w:val="009348A1"/>
    <w:rsid w:val="00992C94"/>
    <w:rsid w:val="00B02C63"/>
    <w:rsid w:val="00B375F4"/>
    <w:rsid w:val="00BA72EF"/>
    <w:rsid w:val="00BB254C"/>
    <w:rsid w:val="00D24C56"/>
    <w:rsid w:val="00D4642C"/>
    <w:rsid w:val="00DA3D18"/>
    <w:rsid w:val="00E24A25"/>
    <w:rsid w:val="00F311FE"/>
    <w:rsid w:val="00F445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9A8A"/>
  <w15:chartTrackingRefBased/>
  <w15:docId w15:val="{9F4BFA7D-E50B-4203-94C1-86B1BA0F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7E2728"/>
  </w:style>
  <w:style w:type="paragraph" w:styleId="BalloonText">
    <w:name w:val="Balloon Text"/>
    <w:basedOn w:val="Normal"/>
    <w:link w:val="BalloonTextChar"/>
    <w:uiPriority w:val="99"/>
    <w:semiHidden/>
    <w:unhideWhenUsed/>
    <w:rsid w:val="00992C9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2C94"/>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Simla Yavas</dc:creator>
  <cp:keywords/>
  <dc:description/>
  <cp:lastModifiedBy>Dimitri Triantaphyllou</cp:lastModifiedBy>
  <cp:revision>2</cp:revision>
  <dcterms:created xsi:type="dcterms:W3CDTF">2020-12-22T15:40:00Z</dcterms:created>
  <dcterms:modified xsi:type="dcterms:W3CDTF">2020-12-22T15:40:00Z</dcterms:modified>
</cp:coreProperties>
</file>